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W w:w="6301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</w:tblGrid>
      <w:tr w:rsidR="00950CF4" w:rsidRPr="004A69E4" w14:paraId="2A943761" w14:textId="77777777" w:rsidTr="002436C4">
        <w:trPr>
          <w:trHeight w:val="827"/>
        </w:trPr>
        <w:tc>
          <w:tcPr>
            <w:tcW w:w="6301" w:type="dxa"/>
          </w:tcPr>
          <w:p w14:paraId="354BACED" w14:textId="77777777" w:rsidR="00950CF4" w:rsidRPr="004A69E4" w:rsidRDefault="00950CF4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4A69E4">
              <w:rPr>
                <w:rFonts w:ascii="Times New Roman" w:eastAsia="Calibri" w:hAnsi="Times New Roman"/>
                <w:sz w:val="26"/>
                <w:szCs w:val="26"/>
              </w:rPr>
              <w:t>Приложение</w:t>
            </w:r>
          </w:p>
          <w:p w14:paraId="3335E16E" w14:textId="2FCCEFB2" w:rsidR="00950CF4" w:rsidRPr="004A69E4" w:rsidRDefault="004D6E51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 приказу НИУ ВШЭ - </w:t>
            </w:r>
            <w:r w:rsidR="00A04F3F">
              <w:rPr>
                <w:rFonts w:ascii="Times New Roman" w:eastAsia="Calibri" w:hAnsi="Times New Roman"/>
                <w:sz w:val="26"/>
                <w:szCs w:val="26"/>
              </w:rPr>
              <w:t>Санкт-</w:t>
            </w:r>
            <w:r w:rsidR="00950CF4" w:rsidRPr="004A69E4">
              <w:rPr>
                <w:rFonts w:ascii="Times New Roman" w:eastAsia="Calibri" w:hAnsi="Times New Roman"/>
                <w:sz w:val="26"/>
                <w:szCs w:val="26"/>
              </w:rPr>
              <w:t>Петербург</w:t>
            </w:r>
          </w:p>
          <w:p w14:paraId="351610EE" w14:textId="77777777" w:rsidR="00950CF4" w:rsidRPr="004A69E4" w:rsidRDefault="00950CF4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4A69E4">
              <w:rPr>
                <w:rFonts w:ascii="Times New Roman" w:eastAsia="Calibri" w:hAnsi="Times New Roman"/>
                <w:sz w:val="26"/>
                <w:szCs w:val="26"/>
              </w:rPr>
              <w:t>от _________ № _________________</w:t>
            </w:r>
          </w:p>
        </w:tc>
      </w:tr>
      <w:tr w:rsidR="00950CF4" w:rsidRPr="004A69E4" w14:paraId="66CEEC88" w14:textId="77777777" w:rsidTr="002436C4">
        <w:trPr>
          <w:trHeight w:val="254"/>
        </w:trPr>
        <w:tc>
          <w:tcPr>
            <w:tcW w:w="6301" w:type="dxa"/>
          </w:tcPr>
          <w:p w14:paraId="131D5191" w14:textId="77777777" w:rsidR="00950CF4" w:rsidRPr="004A69E4" w:rsidRDefault="00950CF4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950CF4" w:rsidRPr="004A69E4" w14:paraId="7AF36020" w14:textId="77777777" w:rsidTr="002436C4">
        <w:trPr>
          <w:trHeight w:val="254"/>
        </w:trPr>
        <w:tc>
          <w:tcPr>
            <w:tcW w:w="6301" w:type="dxa"/>
          </w:tcPr>
          <w:p w14:paraId="2B551AD6" w14:textId="77777777" w:rsidR="00950CF4" w:rsidRPr="004A69E4" w:rsidRDefault="00950CF4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4A69E4">
              <w:rPr>
                <w:rFonts w:ascii="Times New Roman" w:eastAsia="Calibri" w:hAnsi="Times New Roman"/>
                <w:sz w:val="26"/>
                <w:szCs w:val="26"/>
              </w:rPr>
              <w:t>УТВЕРЖДЕНО</w:t>
            </w:r>
          </w:p>
        </w:tc>
      </w:tr>
      <w:tr w:rsidR="00950CF4" w:rsidRPr="004A69E4" w14:paraId="6BFC1E67" w14:textId="77777777" w:rsidTr="002436C4">
        <w:trPr>
          <w:trHeight w:val="496"/>
        </w:trPr>
        <w:tc>
          <w:tcPr>
            <w:tcW w:w="6301" w:type="dxa"/>
          </w:tcPr>
          <w:p w14:paraId="65BBAA67" w14:textId="0EF03D78" w:rsidR="00950CF4" w:rsidRPr="004A69E4" w:rsidRDefault="004D6E51" w:rsidP="00467F94">
            <w:pPr>
              <w:overflowPunct w:val="0"/>
              <w:autoSpaceDE w:val="0"/>
              <w:autoSpaceDN w:val="0"/>
              <w:adjustRightInd w:val="0"/>
              <w:spacing w:before="80"/>
              <w:ind w:firstLine="709"/>
              <w:contextualSpacing/>
              <w:textAlignment w:val="baseline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учёным советом НИУ ВШЭ - </w:t>
            </w:r>
            <w:r w:rsidR="00950CF4" w:rsidRPr="004A69E4">
              <w:rPr>
                <w:rFonts w:ascii="Times New Roman" w:eastAsia="Calibri" w:hAnsi="Times New Roman"/>
                <w:sz w:val="26"/>
                <w:szCs w:val="26"/>
              </w:rPr>
              <w:t>Санкт-Петербург</w:t>
            </w:r>
          </w:p>
          <w:p w14:paraId="6B851824" w14:textId="0EDA3327" w:rsidR="00950CF4" w:rsidRPr="004A69E4" w:rsidRDefault="00950CF4" w:rsidP="00467F94">
            <w:pPr>
              <w:shd w:val="clear" w:color="auto" w:fill="FFFFFF"/>
              <w:ind w:firstLine="709"/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4A69E4">
              <w:rPr>
                <w:rFonts w:ascii="Times New Roman" w:eastAsia="Calibri" w:hAnsi="Times New Roman"/>
                <w:sz w:val="26"/>
                <w:szCs w:val="26"/>
              </w:rPr>
              <w:t>(протокол от 29.10.2020 №</w:t>
            </w:r>
            <w:r w:rsidR="005D1946" w:rsidRPr="004A69E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5D1946" w:rsidRPr="004A69E4">
              <w:rPr>
                <w:rFonts w:ascii="Times New Roman" w:eastAsia="Calibri" w:hAnsi="Times New Roman"/>
                <w:bCs/>
                <w:spacing w:val="-3"/>
                <w:sz w:val="26"/>
                <w:szCs w:val="26"/>
              </w:rPr>
              <w:t>8.3.1.8-07/41/20</w:t>
            </w:r>
            <w:r w:rsidRPr="004A69E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</w:tr>
    </w:tbl>
    <w:p w14:paraId="678EEFFE" w14:textId="77777777" w:rsidR="00950CF4" w:rsidRPr="004A69E4" w:rsidRDefault="00950CF4" w:rsidP="009B445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99D34A" w14:textId="77777777" w:rsidR="00950CF4" w:rsidRPr="004A69E4" w:rsidRDefault="00950CF4" w:rsidP="009B445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1C53D9" w14:textId="77777777" w:rsidR="004A1053" w:rsidRPr="004A69E4" w:rsidRDefault="004A1053" w:rsidP="009B445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43C99E19" w14:textId="77777777" w:rsidR="004A1053" w:rsidRPr="004A69E4" w:rsidRDefault="004A1053" w:rsidP="009B445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о конкурсе на реализацию совместной онлайн-дисциплины на английском (русском) языке в Санкт-Петербургском филиале федерального государственного автономного образовательного учреждения высшего образования «Национальный исследовательский университет</w:t>
      </w:r>
    </w:p>
    <w:p w14:paraId="5BC03525" w14:textId="6B3BD495" w:rsidR="004A1053" w:rsidRPr="00897CFE" w:rsidRDefault="004A1053" w:rsidP="00897CFE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«Высшая школа экономики»</w:t>
      </w:r>
    </w:p>
    <w:p w14:paraId="77C3C3F3" w14:textId="1A9AD052" w:rsidR="004A1053" w:rsidRPr="00897CFE" w:rsidRDefault="009B26EE" w:rsidP="00897CFE">
      <w:pPr>
        <w:pStyle w:val="a5"/>
        <w:numPr>
          <w:ilvl w:val="0"/>
          <w:numId w:val="11"/>
        </w:num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CF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CD91042" w14:textId="51EB308F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1.1.</w:t>
      </w:r>
      <w:r w:rsidRPr="004A69E4">
        <w:rPr>
          <w:rFonts w:ascii="Times New Roman" w:hAnsi="Times New Roman" w:cs="Times New Roman"/>
          <w:sz w:val="26"/>
          <w:szCs w:val="26"/>
        </w:rPr>
        <w:tab/>
        <w:t>Положение о конкурсе на реализацию совместной онлайн-дисциплин</w:t>
      </w:r>
      <w:r w:rsidR="00B514A9" w:rsidRPr="004A69E4">
        <w:rPr>
          <w:rFonts w:ascii="Times New Roman" w:hAnsi="Times New Roman" w:cs="Times New Roman"/>
          <w:sz w:val="26"/>
          <w:szCs w:val="26"/>
        </w:rPr>
        <w:t>ы на английском (русском) языке</w:t>
      </w:r>
      <w:r w:rsidR="35F4308C" w:rsidRPr="004A69E4">
        <w:rPr>
          <w:rFonts w:ascii="Times New Roman" w:hAnsi="Times New Roman" w:cs="Times New Roman"/>
          <w:sz w:val="26"/>
          <w:szCs w:val="26"/>
        </w:rPr>
        <w:t xml:space="preserve"> (далее - Конкурс)</w:t>
      </w:r>
      <w:r w:rsidR="00B514A9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Pr="004A69E4">
        <w:rPr>
          <w:rFonts w:ascii="Times New Roman" w:hAnsi="Times New Roman" w:cs="Times New Roman"/>
          <w:sz w:val="26"/>
          <w:szCs w:val="26"/>
        </w:rPr>
        <w:t xml:space="preserve">в Санкт-Петербургском филиале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</w:t>
      </w:r>
      <w:r w:rsidR="63F7F39C" w:rsidRPr="004A69E4">
        <w:rPr>
          <w:rFonts w:ascii="Times New Roman" w:hAnsi="Times New Roman" w:cs="Times New Roman"/>
          <w:sz w:val="26"/>
          <w:szCs w:val="26"/>
        </w:rPr>
        <w:t xml:space="preserve">(далее - НИУ ВШЭ - Санкт-Петербург) </w:t>
      </w:r>
      <w:r w:rsidRPr="004A69E4">
        <w:rPr>
          <w:rFonts w:ascii="Times New Roman" w:hAnsi="Times New Roman" w:cs="Times New Roman"/>
          <w:sz w:val="26"/>
          <w:szCs w:val="26"/>
        </w:rPr>
        <w:t xml:space="preserve">устанавливает основные принципы и правила, регулирующие порядок и условия проведения Конкурса, направленного на повышение качества преподавания. </w:t>
      </w:r>
    </w:p>
    <w:p w14:paraId="506E6C40" w14:textId="6D491B6C" w:rsidR="0071213C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1.</w:t>
      </w:r>
      <w:r w:rsidR="00732888" w:rsidRPr="004A69E4">
        <w:rPr>
          <w:rFonts w:ascii="Times New Roman" w:hAnsi="Times New Roman" w:cs="Times New Roman"/>
          <w:sz w:val="26"/>
          <w:szCs w:val="26"/>
        </w:rPr>
        <w:t>2</w:t>
      </w:r>
      <w:r w:rsidRPr="004A69E4">
        <w:rPr>
          <w:rFonts w:ascii="Times New Roman" w:hAnsi="Times New Roman" w:cs="Times New Roman"/>
          <w:sz w:val="26"/>
          <w:szCs w:val="26"/>
        </w:rPr>
        <w:t>.</w:t>
      </w:r>
      <w:r w:rsidRPr="004A69E4">
        <w:rPr>
          <w:rFonts w:ascii="Times New Roman" w:hAnsi="Times New Roman" w:cs="Times New Roman"/>
          <w:sz w:val="26"/>
          <w:szCs w:val="26"/>
        </w:rPr>
        <w:tab/>
        <w:t>Целью проведения Конкурса является стимулирование научно-педа</w:t>
      </w:r>
      <w:r w:rsidR="00ED112F">
        <w:rPr>
          <w:rFonts w:ascii="Times New Roman" w:hAnsi="Times New Roman" w:cs="Times New Roman"/>
          <w:sz w:val="26"/>
          <w:szCs w:val="26"/>
        </w:rPr>
        <w:t xml:space="preserve">гогических работников НИУ ВШЭ - </w:t>
      </w:r>
      <w:r w:rsidRPr="004A69E4">
        <w:rPr>
          <w:rFonts w:ascii="Times New Roman" w:hAnsi="Times New Roman" w:cs="Times New Roman"/>
          <w:sz w:val="26"/>
          <w:szCs w:val="26"/>
        </w:rPr>
        <w:t xml:space="preserve">Санкт-Петербург к разработке и преподаванию онлайн-дисциплин на английском (русском) языке совместно с преподавателями из зарубежных университетов, что способствует </w:t>
      </w:r>
      <w:r w:rsidR="00732888" w:rsidRPr="004A69E4">
        <w:rPr>
          <w:rFonts w:ascii="Times New Roman" w:hAnsi="Times New Roman" w:cs="Times New Roman"/>
          <w:sz w:val="26"/>
          <w:szCs w:val="26"/>
        </w:rPr>
        <w:t xml:space="preserve">реализации англоязычных образовательных программ и треков программ двойного диплома, </w:t>
      </w:r>
      <w:r w:rsidRPr="004A69E4">
        <w:rPr>
          <w:rFonts w:ascii="Times New Roman" w:hAnsi="Times New Roman" w:cs="Times New Roman"/>
          <w:sz w:val="26"/>
          <w:szCs w:val="26"/>
        </w:rPr>
        <w:t>развитию навыков межкультурного общения, а также созданию конкурентных преимуществ у ст</w:t>
      </w:r>
      <w:r w:rsidR="00ED112F">
        <w:rPr>
          <w:rFonts w:ascii="Times New Roman" w:hAnsi="Times New Roman" w:cs="Times New Roman"/>
          <w:sz w:val="26"/>
          <w:szCs w:val="26"/>
        </w:rPr>
        <w:t xml:space="preserve">удентов и выпускников НИУ ВШЭ - </w:t>
      </w:r>
      <w:r w:rsidRPr="004A69E4">
        <w:rPr>
          <w:rFonts w:ascii="Times New Roman" w:hAnsi="Times New Roman" w:cs="Times New Roman"/>
          <w:sz w:val="26"/>
          <w:szCs w:val="26"/>
        </w:rPr>
        <w:t>Санкт-Петербург на рынке труда за счет приобретения опыта обучения в международной образовательной среде.</w:t>
      </w:r>
    </w:p>
    <w:p w14:paraId="0EA61A29" w14:textId="6B63A7BE" w:rsidR="002535DF" w:rsidRPr="004A69E4" w:rsidRDefault="004A1053" w:rsidP="009B445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69E4">
        <w:rPr>
          <w:rFonts w:ascii="Times New Roman" w:hAnsi="Times New Roman" w:cs="Times New Roman"/>
          <w:sz w:val="26"/>
          <w:szCs w:val="26"/>
        </w:rPr>
        <w:t>1.</w:t>
      </w:r>
      <w:r w:rsidR="00732888" w:rsidRPr="004A69E4">
        <w:rPr>
          <w:rFonts w:ascii="Times New Roman" w:hAnsi="Times New Roman" w:cs="Times New Roman"/>
          <w:sz w:val="26"/>
          <w:szCs w:val="26"/>
        </w:rPr>
        <w:t>3</w:t>
      </w:r>
      <w:r w:rsidRPr="004A69E4">
        <w:rPr>
          <w:rFonts w:ascii="Times New Roman" w:hAnsi="Times New Roman" w:cs="Times New Roman"/>
          <w:sz w:val="26"/>
          <w:szCs w:val="26"/>
        </w:rPr>
        <w:t>.</w:t>
      </w:r>
      <w:r w:rsidRPr="004A69E4">
        <w:rPr>
          <w:rFonts w:ascii="Times New Roman" w:hAnsi="Times New Roman" w:cs="Times New Roman"/>
          <w:sz w:val="26"/>
          <w:szCs w:val="26"/>
        </w:rPr>
        <w:tab/>
        <w:t>Организация Конкурса осуществляются Комиссией по образовательной деятельности НИУ ВШЭ – Санкт-Петербург (далее – Комиссия</w:t>
      </w:r>
      <w:r w:rsidR="002B4B8B" w:rsidRPr="004A69E4">
        <w:rPr>
          <w:rFonts w:ascii="Times New Roman" w:hAnsi="Times New Roman" w:cs="Times New Roman"/>
          <w:sz w:val="26"/>
          <w:szCs w:val="26"/>
        </w:rPr>
        <w:t xml:space="preserve"> или КОД</w:t>
      </w:r>
      <w:r w:rsidRPr="004A69E4">
        <w:rPr>
          <w:rFonts w:ascii="Times New Roman" w:hAnsi="Times New Roman" w:cs="Times New Roman"/>
          <w:sz w:val="26"/>
          <w:szCs w:val="26"/>
        </w:rPr>
        <w:t>).</w:t>
      </w:r>
      <w:r w:rsidR="002535DF" w:rsidRPr="004A69E4">
        <w:rPr>
          <w:rFonts w:ascii="Times New Roman" w:hAnsi="Times New Roman" w:cs="Times New Roman"/>
          <w:sz w:val="26"/>
          <w:szCs w:val="26"/>
        </w:rPr>
        <w:t xml:space="preserve"> Состав Комиссии утверждается приказом директора НИУ ВШЭ-Санкт-Петербург</w:t>
      </w:r>
      <w:r w:rsidR="00963B6F" w:rsidRPr="004A69E4">
        <w:rPr>
          <w:rFonts w:ascii="Times New Roman" w:hAnsi="Times New Roman" w:cs="Times New Roman"/>
          <w:sz w:val="26"/>
          <w:szCs w:val="26"/>
        </w:rPr>
        <w:t>,</w:t>
      </w:r>
      <w:r w:rsidR="00732888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3F1BB4" w:rsidRPr="004A69E4">
        <w:rPr>
          <w:rFonts w:ascii="Times New Roman" w:hAnsi="Times New Roman" w:cs="Times New Roman"/>
          <w:sz w:val="26"/>
          <w:szCs w:val="26"/>
        </w:rPr>
        <w:t xml:space="preserve">срок полномочий Комиссии составляет 2 (два) года в соответствии с п. 2.3. и п. 2.4. Положения </w:t>
      </w:r>
      <w:r w:rsidR="003F1BB4" w:rsidRPr="004A69E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комиссии по образовательной деятельности </w:t>
      </w:r>
      <w:r w:rsidR="001E135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НИУ ВШЭ - </w:t>
      </w:r>
      <w:r w:rsidR="00AF02DC" w:rsidRPr="004A69E4">
        <w:rPr>
          <w:rFonts w:ascii="Times New Roman" w:eastAsia="Times New Roman" w:hAnsi="Times New Roman" w:cs="Times New Roman"/>
          <w:sz w:val="26"/>
          <w:szCs w:val="26"/>
          <w:lang w:eastAsia="zh-CN"/>
        </w:rPr>
        <w:t>Санкт-Петербург</w:t>
      </w:r>
      <w:r w:rsidR="00BD3DF6" w:rsidRPr="004A69E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F02DC" w:rsidRPr="004A69E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 w:rsidR="00F90D21" w:rsidRPr="004A69E4">
        <w:rPr>
          <w:rStyle w:val="normalchar"/>
          <w:rFonts w:ascii="Times New Roman" w:hAnsi="Times New Roman" w:cs="Times New Roman"/>
          <w:sz w:val="26"/>
          <w:szCs w:val="26"/>
        </w:rPr>
        <w:t>23.11.2015 № 8.3.6.2-08/2311-03.</w:t>
      </w:r>
    </w:p>
    <w:p w14:paraId="3D51E504" w14:textId="13452599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1.</w:t>
      </w:r>
      <w:r w:rsidR="00732888" w:rsidRPr="004A69E4">
        <w:rPr>
          <w:rFonts w:ascii="Times New Roman" w:hAnsi="Times New Roman" w:cs="Times New Roman"/>
          <w:sz w:val="26"/>
          <w:szCs w:val="26"/>
        </w:rPr>
        <w:t>4</w:t>
      </w:r>
      <w:r w:rsidRPr="004A69E4">
        <w:rPr>
          <w:rFonts w:ascii="Times New Roman" w:hAnsi="Times New Roman" w:cs="Times New Roman"/>
          <w:sz w:val="26"/>
          <w:szCs w:val="26"/>
        </w:rPr>
        <w:t>.</w:t>
      </w:r>
      <w:r w:rsidRPr="004A69E4">
        <w:rPr>
          <w:rFonts w:ascii="Times New Roman" w:hAnsi="Times New Roman" w:cs="Times New Roman"/>
          <w:sz w:val="26"/>
          <w:szCs w:val="26"/>
        </w:rPr>
        <w:tab/>
      </w:r>
      <w:r w:rsidR="00DE3CAE" w:rsidRPr="004A69E4">
        <w:rPr>
          <w:rFonts w:ascii="Times New Roman" w:hAnsi="Times New Roman" w:cs="Times New Roman"/>
          <w:sz w:val="26"/>
          <w:szCs w:val="26"/>
        </w:rPr>
        <w:t xml:space="preserve">Курирующим подразделением </w:t>
      </w:r>
      <w:r w:rsidRPr="004A69E4">
        <w:rPr>
          <w:rFonts w:ascii="Times New Roman" w:hAnsi="Times New Roman" w:cs="Times New Roman"/>
          <w:sz w:val="26"/>
          <w:szCs w:val="26"/>
        </w:rPr>
        <w:t>является Центр международных аккредитаций и сетевых программ Управления образовательных программ НИУ ВШЭ – Санкт-Петербург.</w:t>
      </w:r>
    </w:p>
    <w:p w14:paraId="09CBB12F" w14:textId="764528B3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1.</w:t>
      </w:r>
      <w:r w:rsidR="00732888" w:rsidRPr="004A69E4">
        <w:rPr>
          <w:rFonts w:ascii="Times New Roman" w:hAnsi="Times New Roman" w:cs="Times New Roman"/>
          <w:sz w:val="26"/>
          <w:szCs w:val="26"/>
        </w:rPr>
        <w:t>5</w:t>
      </w:r>
      <w:r w:rsidR="005808AB" w:rsidRPr="004A69E4">
        <w:rPr>
          <w:rFonts w:ascii="Times New Roman" w:hAnsi="Times New Roman" w:cs="Times New Roman"/>
          <w:sz w:val="26"/>
          <w:szCs w:val="26"/>
        </w:rPr>
        <w:t>.</w:t>
      </w:r>
      <w:r w:rsidRPr="004A69E4">
        <w:rPr>
          <w:rFonts w:ascii="Times New Roman" w:hAnsi="Times New Roman" w:cs="Times New Roman"/>
          <w:sz w:val="26"/>
          <w:szCs w:val="26"/>
        </w:rPr>
        <w:tab/>
        <w:t>Онлайн-дисциплины, представленные в заявках победителей Конкурса, реализуются на основании соглашений</w:t>
      </w:r>
      <w:r w:rsidR="00F66AD0" w:rsidRPr="004A69E4">
        <w:rPr>
          <w:rFonts w:ascii="Times New Roman" w:hAnsi="Times New Roman" w:cs="Times New Roman"/>
          <w:sz w:val="26"/>
          <w:szCs w:val="26"/>
        </w:rPr>
        <w:t>,</w:t>
      </w:r>
      <w:r w:rsidR="00A37041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Pr="004A69E4">
        <w:rPr>
          <w:rFonts w:ascii="Times New Roman" w:hAnsi="Times New Roman" w:cs="Times New Roman"/>
          <w:sz w:val="26"/>
          <w:szCs w:val="26"/>
        </w:rPr>
        <w:t>которые заключаются между НИУ ВШЭ-Санкт-Петербург и зарубежными университетами, преподаватели которых участвую</w:t>
      </w:r>
      <w:r w:rsidR="00A37041" w:rsidRPr="004A69E4">
        <w:rPr>
          <w:rFonts w:ascii="Times New Roman" w:hAnsi="Times New Roman" w:cs="Times New Roman"/>
          <w:sz w:val="26"/>
          <w:szCs w:val="26"/>
        </w:rPr>
        <w:t>т в реализации данных дисциплин, или иных подтверждающих документов.</w:t>
      </w:r>
    </w:p>
    <w:p w14:paraId="66590CAC" w14:textId="2FF3A300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32888" w:rsidRPr="004A69E4">
        <w:rPr>
          <w:rFonts w:ascii="Times New Roman" w:hAnsi="Times New Roman" w:cs="Times New Roman"/>
          <w:sz w:val="26"/>
          <w:szCs w:val="26"/>
        </w:rPr>
        <w:t>6</w:t>
      </w:r>
      <w:r w:rsidRPr="004A69E4">
        <w:rPr>
          <w:rFonts w:ascii="Times New Roman" w:hAnsi="Times New Roman" w:cs="Times New Roman"/>
          <w:sz w:val="26"/>
          <w:szCs w:val="26"/>
        </w:rPr>
        <w:t>.</w:t>
      </w:r>
      <w:r w:rsidRPr="004A69E4">
        <w:rPr>
          <w:rFonts w:ascii="Times New Roman" w:hAnsi="Times New Roman" w:cs="Times New Roman"/>
          <w:sz w:val="26"/>
          <w:szCs w:val="26"/>
        </w:rPr>
        <w:tab/>
        <w:t>Объем финансирования Конкурса определяется ежегодно при планировании бюджета НИУ ВШЭ – Санкт-Петербург сроком на 1 (один) календарный год (финансовый центр ответственности заместителя директора, который осуществляет руководство деятельностью НИУ ВШЭ – Санкт-Петербург по вопросу реализации образовательных программ высшего образования) за счет средств от приносящей доход деятельности.</w:t>
      </w:r>
    </w:p>
    <w:p w14:paraId="633AA528" w14:textId="77777777" w:rsidR="006B6640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E57BE9" w14:textId="32FD8E28" w:rsidR="006B6640" w:rsidRPr="004A69E4" w:rsidRDefault="00EF401C" w:rsidP="00413FC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2</w:t>
      </w:r>
      <w:r w:rsidR="00413FC2" w:rsidRPr="004A69E4">
        <w:rPr>
          <w:rFonts w:ascii="Times New Roman" w:hAnsi="Times New Roman" w:cs="Times New Roman"/>
          <w:b/>
          <w:sz w:val="26"/>
          <w:szCs w:val="26"/>
        </w:rPr>
        <w:t>. Основные термины и определения</w:t>
      </w:r>
    </w:p>
    <w:p w14:paraId="14CF3FC9" w14:textId="77777777" w:rsidR="006B6640" w:rsidRPr="004A69E4" w:rsidRDefault="006B6640" w:rsidP="009B445B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DCEC6F3" w14:textId="1C70BCE3" w:rsidR="006B6640" w:rsidRPr="004A69E4" w:rsidRDefault="00AA244F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44F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640" w:rsidRPr="00CB3C19">
        <w:rPr>
          <w:rFonts w:ascii="Times New Roman" w:hAnsi="Times New Roman" w:cs="Times New Roman"/>
          <w:b/>
          <w:sz w:val="26"/>
          <w:szCs w:val="26"/>
        </w:rPr>
        <w:t>Совместная онлайн-дисциплина</w:t>
      </w:r>
      <w:r w:rsidR="006B6640" w:rsidRPr="004A69E4">
        <w:rPr>
          <w:rFonts w:ascii="Times New Roman" w:hAnsi="Times New Roman" w:cs="Times New Roman"/>
          <w:sz w:val="26"/>
          <w:szCs w:val="26"/>
        </w:rPr>
        <w:t xml:space="preserve"> – онлайн-дисциплина, реализуемая на английском или русском языке совместно с преподавателями из зарубежных университетов-партнеров (далее – онлайн-дисциплина, совместная онлайн-дисциплина).</w:t>
      </w:r>
    </w:p>
    <w:p w14:paraId="30B35CAD" w14:textId="2C0B2237" w:rsidR="006B6640" w:rsidRPr="004A69E4" w:rsidRDefault="00AA244F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44F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640" w:rsidRPr="00CB3C19">
        <w:rPr>
          <w:rFonts w:ascii="Times New Roman" w:hAnsi="Times New Roman" w:cs="Times New Roman"/>
          <w:b/>
          <w:sz w:val="26"/>
          <w:szCs w:val="26"/>
        </w:rPr>
        <w:t>Справка о реализации совместной онлайн-дисциплины</w:t>
      </w:r>
      <w:r w:rsidR="006B6640" w:rsidRPr="004A69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B6640" w:rsidRPr="004A69E4">
        <w:rPr>
          <w:rFonts w:ascii="Times New Roman" w:hAnsi="Times New Roman" w:cs="Times New Roman"/>
          <w:sz w:val="26"/>
          <w:szCs w:val="26"/>
        </w:rPr>
        <w:t>– документ, составляемый преподавателем (одним преподавателем из коллектива преподавателей) по итогам реализации онлайн-дисциплины по форме согласно Приложению 6 к настоящему Положению (далее – Справка).</w:t>
      </w:r>
    </w:p>
    <w:p w14:paraId="6BF73130" w14:textId="422C51FA" w:rsidR="006B6640" w:rsidRPr="004A69E4" w:rsidRDefault="00AA244F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44F">
        <w:rPr>
          <w:rFonts w:ascii="Times New Roman" w:hAnsi="Times New Roman" w:cs="Times New Roman"/>
          <w:bCs/>
          <w:iCs/>
          <w:sz w:val="26"/>
          <w:szCs w:val="26"/>
        </w:rPr>
        <w:t>2.3.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6B6640" w:rsidRPr="00CB3C19">
        <w:rPr>
          <w:rFonts w:ascii="Times New Roman" w:hAnsi="Times New Roman" w:cs="Times New Roman"/>
          <w:b/>
          <w:bCs/>
          <w:iCs/>
          <w:sz w:val="26"/>
          <w:szCs w:val="26"/>
        </w:rPr>
        <w:t>Стимулирование</w:t>
      </w:r>
      <w:r w:rsidR="006B6640" w:rsidRPr="004A69E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B6640" w:rsidRPr="004A69E4">
        <w:rPr>
          <w:rFonts w:ascii="Times New Roman" w:hAnsi="Times New Roman" w:cs="Times New Roman"/>
          <w:sz w:val="26"/>
          <w:szCs w:val="26"/>
        </w:rPr>
        <w:t xml:space="preserve">- денежная сумма в рублях, размер которой определяется в соответствии с п. 1.6. настоящего Положения, выплачиваемая победителям конкурса на реализацию совместной онлайн-дисциплины на английском (русском) языке (далее –Конкурс) в НИУ ВШЭ – Санкт-Петербург в порядке, установленном п. </w:t>
      </w:r>
      <w:r w:rsidR="29D0D7B2" w:rsidRPr="004A69E4">
        <w:rPr>
          <w:rFonts w:ascii="Times New Roman" w:hAnsi="Times New Roman" w:cs="Times New Roman"/>
          <w:sz w:val="26"/>
          <w:szCs w:val="26"/>
        </w:rPr>
        <w:t>4.6-4.7</w:t>
      </w:r>
      <w:r w:rsidR="006B6640" w:rsidRPr="004A69E4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0526DE33" w14:textId="3951ADED" w:rsidR="006B6640" w:rsidRPr="004A69E4" w:rsidRDefault="00AA244F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44F">
        <w:rPr>
          <w:rFonts w:ascii="Times New Roman" w:hAnsi="Times New Roman" w:cs="Times New Roman"/>
          <w:bCs/>
          <w:iCs/>
          <w:sz w:val="26"/>
          <w:szCs w:val="26"/>
        </w:rPr>
        <w:t>2.4.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6B6640" w:rsidRPr="00CB3C19">
        <w:rPr>
          <w:rFonts w:ascii="Times New Roman" w:hAnsi="Times New Roman" w:cs="Times New Roman"/>
          <w:b/>
          <w:bCs/>
          <w:iCs/>
          <w:sz w:val="26"/>
          <w:szCs w:val="26"/>
        </w:rPr>
        <w:t>Экспертное заключение</w:t>
      </w:r>
      <w:r w:rsidR="006B6640" w:rsidRPr="004A69E4">
        <w:rPr>
          <w:rFonts w:ascii="Times New Roman" w:hAnsi="Times New Roman" w:cs="Times New Roman"/>
          <w:sz w:val="26"/>
          <w:szCs w:val="26"/>
        </w:rPr>
        <w:t xml:space="preserve"> – документ, составляемый экспертами – членами Комиссии в рамках оценивания заявок участников Конкурса по содержательным признакам, по форме согласно Приложению 3.1. к настоящему Положению, включающий в себя критерии </w:t>
      </w:r>
      <w:r w:rsidR="000B12D5" w:rsidRPr="004A69E4">
        <w:rPr>
          <w:rFonts w:ascii="Times New Roman" w:hAnsi="Times New Roman" w:cs="Times New Roman"/>
          <w:sz w:val="26"/>
          <w:szCs w:val="26"/>
        </w:rPr>
        <w:t xml:space="preserve">и шкалу баллов </w:t>
      </w:r>
      <w:r w:rsidR="006B6640" w:rsidRPr="004A69E4">
        <w:rPr>
          <w:rFonts w:ascii="Times New Roman" w:hAnsi="Times New Roman" w:cs="Times New Roman"/>
          <w:sz w:val="26"/>
          <w:szCs w:val="26"/>
        </w:rPr>
        <w:t>для оценки, название оцениваемой онлайн-дисциплины, а также данные эксперта, который подготовил заключение.</w:t>
      </w:r>
    </w:p>
    <w:p w14:paraId="01480FF5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98EBF1" w14:textId="5B759A9F" w:rsidR="004A1053" w:rsidRPr="004A69E4" w:rsidRDefault="00F25DDE" w:rsidP="00A56C2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3</w:t>
      </w:r>
      <w:r w:rsidR="00A56C2E">
        <w:rPr>
          <w:rFonts w:ascii="Times New Roman" w:hAnsi="Times New Roman" w:cs="Times New Roman"/>
          <w:b/>
          <w:sz w:val="26"/>
          <w:szCs w:val="26"/>
        </w:rPr>
        <w:t>. Участники К</w:t>
      </w:r>
      <w:r w:rsidR="00A56C2E" w:rsidRPr="004A69E4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39A05066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3921CF" w14:textId="5CE0EF21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>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В Конкурсе могут принимать </w:t>
      </w:r>
      <w:r w:rsidR="0016252E">
        <w:rPr>
          <w:rFonts w:ascii="Times New Roman" w:hAnsi="Times New Roman" w:cs="Times New Roman"/>
          <w:sz w:val="26"/>
          <w:szCs w:val="26"/>
        </w:rPr>
        <w:t xml:space="preserve">участие преподаватели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Санкт-Петербург, осуществляющие преподавание учебных дисциплин по программам высшего образования (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, магистратура, аспирантура), для которых НИУ ВШЭ – Санкт-Петербург является основным местом работы. </w:t>
      </w:r>
    </w:p>
    <w:p w14:paraId="68D2EA59" w14:textId="5AD14AB9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>.2.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Преподаватели зарубежных университетов-партнеров не являются участниками Конкурса, но их согласие на разработку и реализацию совместной онлайн-дисциплины является обязательным условием участия в Конкур</w:t>
      </w:r>
      <w:r w:rsidR="0016252E">
        <w:rPr>
          <w:rFonts w:ascii="Times New Roman" w:hAnsi="Times New Roman" w:cs="Times New Roman"/>
          <w:sz w:val="26"/>
          <w:szCs w:val="26"/>
        </w:rPr>
        <w:t xml:space="preserve">се для преподавателей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Санкт-Петербург.</w:t>
      </w:r>
    </w:p>
    <w:p w14:paraId="7E75449A" w14:textId="3A72E535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>.3.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Участниками Конкурса могут быть как отдельные преподаватели, так и колл</w:t>
      </w:r>
      <w:r w:rsidR="006305B2">
        <w:rPr>
          <w:rFonts w:ascii="Times New Roman" w:hAnsi="Times New Roman" w:cs="Times New Roman"/>
          <w:sz w:val="26"/>
          <w:szCs w:val="26"/>
        </w:rPr>
        <w:t xml:space="preserve">ективы преподавателей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Санкт-Петербург. </w:t>
      </w:r>
    </w:p>
    <w:p w14:paraId="73D5B3D7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612E86" w14:textId="1BDC834D" w:rsidR="004A1053" w:rsidRPr="004A69E4" w:rsidRDefault="00205410" w:rsidP="0089163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4</w:t>
      </w:r>
      <w:r w:rsidR="0089163F">
        <w:rPr>
          <w:rFonts w:ascii="Times New Roman" w:hAnsi="Times New Roman" w:cs="Times New Roman"/>
          <w:b/>
          <w:sz w:val="26"/>
          <w:szCs w:val="26"/>
        </w:rPr>
        <w:t>. Порядок проведения К</w:t>
      </w:r>
      <w:r w:rsidR="0089163F" w:rsidRPr="004A69E4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7342A86A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3521A8" w14:textId="72F380B9" w:rsidR="00B87D72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Конкурс проводится ежегодно в</w:t>
      </w:r>
      <w:r w:rsidR="007E5C9F" w:rsidRPr="004A69E4">
        <w:rPr>
          <w:rFonts w:ascii="Times New Roman" w:hAnsi="Times New Roman" w:cs="Times New Roman"/>
          <w:sz w:val="26"/>
          <w:szCs w:val="26"/>
        </w:rPr>
        <w:t xml:space="preserve"> осеннем и (или)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весеннем семестре </w:t>
      </w:r>
      <w:r w:rsidR="15F5FAC4" w:rsidRPr="004A69E4">
        <w:rPr>
          <w:rFonts w:ascii="Times New Roman" w:hAnsi="Times New Roman" w:cs="Times New Roman"/>
          <w:sz w:val="26"/>
          <w:szCs w:val="26"/>
        </w:rPr>
        <w:t xml:space="preserve">каждого учебного года. </w:t>
      </w:r>
    </w:p>
    <w:p w14:paraId="5F43CD43" w14:textId="79D969A6" w:rsidR="00B87D72" w:rsidRPr="004A69E4" w:rsidRDefault="7B9B3086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 xml:space="preserve">4.2.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Конкретные даты проведения Конкурса определяются </w:t>
      </w:r>
      <w:r w:rsidR="002B4B8B" w:rsidRPr="004A69E4">
        <w:rPr>
          <w:rFonts w:ascii="Times New Roman" w:hAnsi="Times New Roman" w:cs="Times New Roman"/>
          <w:sz w:val="26"/>
          <w:szCs w:val="26"/>
        </w:rPr>
        <w:t>КОД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7E5C9F" w:rsidRPr="004A69E4">
        <w:rPr>
          <w:rFonts w:ascii="Times New Roman" w:hAnsi="Times New Roman" w:cs="Times New Roman"/>
          <w:sz w:val="26"/>
          <w:szCs w:val="26"/>
        </w:rPr>
        <w:t xml:space="preserve">01 октября текущего учебного года, если Конкурс проводится в осеннем семестре, и не позднее </w:t>
      </w:r>
      <w:r w:rsidR="004A1053" w:rsidRPr="004A69E4">
        <w:rPr>
          <w:rFonts w:ascii="Times New Roman" w:hAnsi="Times New Roman" w:cs="Times New Roman"/>
          <w:sz w:val="26"/>
          <w:szCs w:val="26"/>
        </w:rPr>
        <w:t>01</w:t>
      </w:r>
      <w:r w:rsidR="007E5C9F" w:rsidRPr="004A69E4">
        <w:rPr>
          <w:rFonts w:ascii="Times New Roman" w:hAnsi="Times New Roman" w:cs="Times New Roman"/>
          <w:sz w:val="26"/>
          <w:szCs w:val="26"/>
        </w:rPr>
        <w:t xml:space="preserve"> декабря текущ</w:t>
      </w:r>
      <w:r w:rsidR="00A47EC1" w:rsidRPr="004A69E4">
        <w:rPr>
          <w:rFonts w:ascii="Times New Roman" w:hAnsi="Times New Roman" w:cs="Times New Roman"/>
          <w:sz w:val="26"/>
          <w:szCs w:val="26"/>
        </w:rPr>
        <w:t>его учебного года, если Конкурс</w:t>
      </w:r>
      <w:r w:rsidR="007E5C9F" w:rsidRPr="004A69E4">
        <w:rPr>
          <w:rFonts w:ascii="Times New Roman" w:hAnsi="Times New Roman" w:cs="Times New Roman"/>
          <w:sz w:val="26"/>
          <w:szCs w:val="26"/>
        </w:rPr>
        <w:t xml:space="preserve"> проводится</w:t>
      </w:r>
      <w:r w:rsidR="00411263" w:rsidRPr="004A69E4">
        <w:rPr>
          <w:rFonts w:ascii="Times New Roman" w:hAnsi="Times New Roman" w:cs="Times New Roman"/>
          <w:sz w:val="26"/>
          <w:szCs w:val="26"/>
        </w:rPr>
        <w:t xml:space="preserve"> в </w:t>
      </w:r>
      <w:r w:rsidR="00784D46" w:rsidRPr="004A69E4">
        <w:rPr>
          <w:rFonts w:ascii="Times New Roman" w:hAnsi="Times New Roman" w:cs="Times New Roman"/>
          <w:sz w:val="26"/>
          <w:szCs w:val="26"/>
        </w:rPr>
        <w:t xml:space="preserve">весеннем </w:t>
      </w:r>
      <w:r w:rsidR="00784D46" w:rsidRPr="004A69E4">
        <w:rPr>
          <w:rFonts w:ascii="Times New Roman" w:hAnsi="Times New Roman" w:cs="Times New Roman"/>
          <w:sz w:val="26"/>
          <w:szCs w:val="26"/>
        </w:rPr>
        <w:lastRenderedPageBreak/>
        <w:t>семестре, и утверждаются приказом директора НИУ ВШЭ</w:t>
      </w:r>
      <w:r w:rsidR="003D2D25">
        <w:rPr>
          <w:rFonts w:ascii="Times New Roman" w:hAnsi="Times New Roman" w:cs="Times New Roman"/>
          <w:sz w:val="26"/>
          <w:szCs w:val="26"/>
        </w:rPr>
        <w:t xml:space="preserve"> </w:t>
      </w:r>
      <w:r w:rsidR="00784D46" w:rsidRPr="004A69E4">
        <w:rPr>
          <w:rFonts w:ascii="Times New Roman" w:hAnsi="Times New Roman" w:cs="Times New Roman"/>
          <w:sz w:val="26"/>
          <w:szCs w:val="26"/>
        </w:rPr>
        <w:t>-</w:t>
      </w:r>
      <w:r w:rsidR="003D2D25">
        <w:rPr>
          <w:rFonts w:ascii="Times New Roman" w:hAnsi="Times New Roman" w:cs="Times New Roman"/>
          <w:sz w:val="26"/>
          <w:szCs w:val="26"/>
        </w:rPr>
        <w:t xml:space="preserve"> </w:t>
      </w:r>
      <w:r w:rsidR="00784D46" w:rsidRPr="004A69E4">
        <w:rPr>
          <w:rFonts w:ascii="Times New Roman" w:hAnsi="Times New Roman" w:cs="Times New Roman"/>
          <w:sz w:val="26"/>
          <w:szCs w:val="26"/>
        </w:rPr>
        <w:t>Санкт-Петербург</w:t>
      </w:r>
      <w:r w:rsidR="00181F7F" w:rsidRPr="004A69E4">
        <w:rPr>
          <w:rFonts w:ascii="Times New Roman" w:hAnsi="Times New Roman" w:cs="Times New Roman"/>
          <w:sz w:val="26"/>
          <w:szCs w:val="26"/>
        </w:rPr>
        <w:t xml:space="preserve"> о проведении Конкурса</w:t>
      </w:r>
      <w:r w:rsidR="00784D46" w:rsidRPr="004A69E4">
        <w:rPr>
          <w:rFonts w:ascii="Times New Roman" w:hAnsi="Times New Roman" w:cs="Times New Roman"/>
          <w:sz w:val="26"/>
          <w:szCs w:val="26"/>
        </w:rPr>
        <w:t>.</w:t>
      </w:r>
    </w:p>
    <w:p w14:paraId="47266CC4" w14:textId="22543B67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291DABE5"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9494E8C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Объявление о Конкурсе размещается </w:t>
      </w:r>
      <w:r w:rsidR="002B4B8B" w:rsidRPr="004A69E4">
        <w:rPr>
          <w:rFonts w:ascii="Times New Roman" w:hAnsi="Times New Roman" w:cs="Times New Roman"/>
          <w:sz w:val="26"/>
          <w:szCs w:val="26"/>
        </w:rPr>
        <w:t>Курирующим подразделением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на корпорат</w:t>
      </w:r>
      <w:r w:rsidR="006741C6">
        <w:rPr>
          <w:rFonts w:ascii="Times New Roman" w:hAnsi="Times New Roman" w:cs="Times New Roman"/>
          <w:sz w:val="26"/>
          <w:szCs w:val="26"/>
        </w:rPr>
        <w:t xml:space="preserve">ивном портале (сайте)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 по адресу: http://www.spb.hse.ru и направляется по корпоративной электронной почте всем научно-педа</w:t>
      </w:r>
      <w:r w:rsidR="00C41BA4">
        <w:rPr>
          <w:rFonts w:ascii="Times New Roman" w:hAnsi="Times New Roman" w:cs="Times New Roman"/>
          <w:sz w:val="26"/>
          <w:szCs w:val="26"/>
        </w:rPr>
        <w:t xml:space="preserve">гогическим работникам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Санкт-Петербург, а также деканам факультетов, руководителям департаментов, кафедр, руководителям </w:t>
      </w:r>
      <w:r w:rsidR="00DF6630">
        <w:rPr>
          <w:rFonts w:ascii="Times New Roman" w:hAnsi="Times New Roman" w:cs="Times New Roman"/>
          <w:sz w:val="26"/>
          <w:szCs w:val="26"/>
        </w:rPr>
        <w:t xml:space="preserve">научных подразделений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Санкт-Петербург не позднее, чем за </w:t>
      </w:r>
      <w:r w:rsidR="009B640F" w:rsidRPr="004A69E4">
        <w:rPr>
          <w:rFonts w:ascii="Times New Roman" w:hAnsi="Times New Roman" w:cs="Times New Roman"/>
          <w:sz w:val="26"/>
          <w:szCs w:val="26"/>
        </w:rPr>
        <w:t xml:space="preserve">14 (четырнадцать) календарных дней </w:t>
      </w:r>
      <w:r w:rsidR="004A1053" w:rsidRPr="004A69E4">
        <w:rPr>
          <w:rFonts w:ascii="Times New Roman" w:hAnsi="Times New Roman" w:cs="Times New Roman"/>
          <w:sz w:val="26"/>
          <w:szCs w:val="26"/>
        </w:rPr>
        <w:t>до начала срока подачи заявок. В объявлении указываются сроки подачи заявок и даты подведения итогов Конкурса, минимальный балл студенческой оценки преподавания, на основе кот</w:t>
      </w:r>
      <w:r w:rsidR="00135C00" w:rsidRPr="004A69E4">
        <w:rPr>
          <w:rFonts w:ascii="Times New Roman" w:hAnsi="Times New Roman" w:cs="Times New Roman"/>
          <w:sz w:val="26"/>
          <w:szCs w:val="26"/>
        </w:rPr>
        <w:t>орого дисциплина допускается к К</w:t>
      </w:r>
      <w:r w:rsidR="004A1053" w:rsidRPr="004A69E4">
        <w:rPr>
          <w:rFonts w:ascii="Times New Roman" w:hAnsi="Times New Roman" w:cs="Times New Roman"/>
          <w:sz w:val="26"/>
          <w:szCs w:val="26"/>
        </w:rPr>
        <w:t>онкурсу, а также размер стимулирования, выплачиваемого победителям Конкурса в соответствии</w:t>
      </w:r>
      <w:r w:rsidR="00451514">
        <w:rPr>
          <w:rFonts w:ascii="Times New Roman" w:hAnsi="Times New Roman" w:cs="Times New Roman"/>
          <w:sz w:val="26"/>
          <w:szCs w:val="26"/>
        </w:rPr>
        <w:t xml:space="preserve"> с приказом директора НИУ ВШЭ - </w:t>
      </w:r>
      <w:bookmarkStart w:id="0" w:name="_GoBack"/>
      <w:bookmarkEnd w:id="0"/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Санкт-Петербург.</w:t>
      </w:r>
    </w:p>
    <w:p w14:paraId="2827647C" w14:textId="1D2282D1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7FD7BDA8"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На Конкурс представляются заявки только по дисциплинам, которые были включены в учебный план образовательной программы высшего </w:t>
      </w:r>
      <w:r w:rsidR="00C26136">
        <w:rPr>
          <w:rFonts w:ascii="Times New Roman" w:hAnsi="Times New Roman" w:cs="Times New Roman"/>
          <w:sz w:val="26"/>
          <w:szCs w:val="26"/>
        </w:rPr>
        <w:t>образования НИУ ВШЭ</w:t>
      </w:r>
      <w:r w:rsidR="00861529">
        <w:rPr>
          <w:rFonts w:ascii="Times New Roman" w:hAnsi="Times New Roman" w:cs="Times New Roman"/>
          <w:sz w:val="26"/>
          <w:szCs w:val="26"/>
        </w:rPr>
        <w:t xml:space="preserve"> </w:t>
      </w:r>
      <w:r w:rsidR="00C26136">
        <w:rPr>
          <w:rFonts w:ascii="Times New Roman" w:hAnsi="Times New Roman" w:cs="Times New Roman"/>
          <w:sz w:val="26"/>
          <w:szCs w:val="26"/>
        </w:rPr>
        <w:t>-</w:t>
      </w:r>
      <w:r w:rsidR="00861529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 и образовательной программы высшего об</w:t>
      </w:r>
      <w:r w:rsidR="00F3436B" w:rsidRPr="004A69E4">
        <w:rPr>
          <w:rFonts w:ascii="Times New Roman" w:hAnsi="Times New Roman" w:cs="Times New Roman"/>
          <w:sz w:val="26"/>
          <w:szCs w:val="26"/>
        </w:rPr>
        <w:t xml:space="preserve">разования университета-партнера, </w:t>
      </w:r>
      <w:r w:rsidR="004A1053" w:rsidRPr="004A69E4">
        <w:rPr>
          <w:rFonts w:ascii="Times New Roman" w:hAnsi="Times New Roman" w:cs="Times New Roman"/>
          <w:sz w:val="26"/>
          <w:szCs w:val="26"/>
        </w:rPr>
        <w:t>и будут реализованы в следующем уче</w:t>
      </w:r>
      <w:r w:rsidR="00F3436B" w:rsidRPr="004A69E4">
        <w:rPr>
          <w:rFonts w:ascii="Times New Roman" w:hAnsi="Times New Roman" w:cs="Times New Roman"/>
          <w:sz w:val="26"/>
          <w:szCs w:val="26"/>
        </w:rPr>
        <w:t>бном году</w:t>
      </w:r>
      <w:r w:rsidR="00A33229" w:rsidRPr="004A69E4">
        <w:rPr>
          <w:rFonts w:ascii="Times New Roman" w:hAnsi="Times New Roman" w:cs="Times New Roman"/>
          <w:sz w:val="26"/>
          <w:szCs w:val="26"/>
        </w:rPr>
        <w:t xml:space="preserve"> или реализуются в текущем учебном году.</w:t>
      </w:r>
    </w:p>
    <w:p w14:paraId="0A46B541" w14:textId="1BCAE035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69C4EC52"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Конкурсная документация в электронном виде направляется на электронный адрес Комиссии: edcom@hse.ru. с копией на doubledegreespb@hse.ru. Председатель Комиссии организует экспертизу заявок участников Конкурса в соответствии с порядком, изложенным в разделе 5 настоящего Положения.</w:t>
      </w:r>
    </w:p>
    <w:p w14:paraId="1592E002" w14:textId="2CA64ECF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76992D95"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Секретарь Комиссии готовит проект приказа о выплате стимулирования победителям Конкурса.</w:t>
      </w:r>
      <w:r w:rsidR="00CE4301" w:rsidRPr="004A69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3028E5" w14:textId="77777777" w:rsidR="00A66210" w:rsidRDefault="006B6640" w:rsidP="00A662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535CC4D7" w:rsidRPr="004A69E4">
        <w:rPr>
          <w:rFonts w:ascii="Times New Roman" w:hAnsi="Times New Roman" w:cs="Times New Roman"/>
          <w:sz w:val="26"/>
          <w:szCs w:val="26"/>
        </w:rPr>
        <w:t>7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Стимулирование выплачивается победителям Конкурса в размере, установленном на </w:t>
      </w:r>
      <w:r w:rsidR="00F05498" w:rsidRPr="004A69E4">
        <w:rPr>
          <w:rFonts w:ascii="Times New Roman" w:hAnsi="Times New Roman" w:cs="Times New Roman"/>
          <w:sz w:val="26"/>
          <w:szCs w:val="26"/>
        </w:rPr>
        <w:t xml:space="preserve">соответствующий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календарный год </w:t>
      </w:r>
      <w:r w:rsidR="008D3911" w:rsidRPr="004A69E4">
        <w:rPr>
          <w:rFonts w:ascii="Times New Roman" w:hAnsi="Times New Roman" w:cs="Times New Roman"/>
          <w:sz w:val="26"/>
          <w:szCs w:val="26"/>
        </w:rPr>
        <w:t xml:space="preserve">согласно п. 1.6. </w:t>
      </w:r>
      <w:r w:rsidR="004A1053" w:rsidRPr="004A69E4">
        <w:rPr>
          <w:rFonts w:ascii="Times New Roman" w:hAnsi="Times New Roman" w:cs="Times New Roman"/>
          <w:sz w:val="26"/>
          <w:szCs w:val="26"/>
        </w:rPr>
        <w:t>настоящего Положения. Стимулирование выплачивается в следующем порядке:</w:t>
      </w:r>
    </w:p>
    <w:p w14:paraId="71538185" w14:textId="77777777" w:rsidR="00A66210" w:rsidRDefault="00A66210" w:rsidP="00A662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213C" w:rsidRPr="00A66210">
        <w:rPr>
          <w:rFonts w:ascii="Times New Roman" w:hAnsi="Times New Roman" w:cs="Times New Roman"/>
          <w:sz w:val="26"/>
          <w:szCs w:val="26"/>
        </w:rPr>
        <w:t xml:space="preserve">50 </w:t>
      </w:r>
      <w:r w:rsidR="004A1053" w:rsidRPr="00A66210">
        <w:rPr>
          <w:rFonts w:ascii="Times New Roman" w:hAnsi="Times New Roman" w:cs="Times New Roman"/>
          <w:sz w:val="26"/>
          <w:szCs w:val="26"/>
        </w:rPr>
        <w:t>% от общей суммы стимулирования выплачивается</w:t>
      </w:r>
      <w:r w:rsidR="6DF60EB0" w:rsidRPr="00A66210">
        <w:rPr>
          <w:rFonts w:ascii="Times New Roman" w:hAnsi="Times New Roman" w:cs="Times New Roman"/>
          <w:sz w:val="26"/>
          <w:szCs w:val="26"/>
        </w:rPr>
        <w:t xml:space="preserve"> в течение одного месяца</w:t>
      </w:r>
      <w:r w:rsidR="004A1053" w:rsidRPr="00A66210">
        <w:rPr>
          <w:rFonts w:ascii="Times New Roman" w:hAnsi="Times New Roman" w:cs="Times New Roman"/>
          <w:sz w:val="26"/>
          <w:szCs w:val="26"/>
        </w:rPr>
        <w:t xml:space="preserve"> п</w:t>
      </w:r>
      <w:r w:rsidR="00DC4E78" w:rsidRPr="00A66210">
        <w:rPr>
          <w:rFonts w:ascii="Times New Roman" w:hAnsi="Times New Roman" w:cs="Times New Roman"/>
          <w:sz w:val="26"/>
          <w:szCs w:val="26"/>
        </w:rPr>
        <w:t>осле завершения Конкурса,</w:t>
      </w:r>
      <w:r w:rsidR="795FC33F" w:rsidRPr="00A66210">
        <w:rPr>
          <w:rFonts w:ascii="Times New Roman" w:hAnsi="Times New Roman" w:cs="Times New Roman"/>
          <w:sz w:val="26"/>
          <w:szCs w:val="26"/>
        </w:rPr>
        <w:t xml:space="preserve"> но не позднее начала реализации совместной онлайн-дисциплины</w:t>
      </w:r>
      <w:r w:rsidR="004A1053" w:rsidRPr="00A66210">
        <w:rPr>
          <w:rFonts w:ascii="Times New Roman" w:hAnsi="Times New Roman" w:cs="Times New Roman"/>
          <w:sz w:val="26"/>
          <w:szCs w:val="26"/>
        </w:rPr>
        <w:t>;</w:t>
      </w:r>
    </w:p>
    <w:p w14:paraId="7893842E" w14:textId="0143BF61" w:rsidR="004A1053" w:rsidRPr="00A66210" w:rsidRDefault="00A66210" w:rsidP="00A6621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213C" w:rsidRPr="00A66210">
        <w:rPr>
          <w:rFonts w:ascii="Times New Roman" w:hAnsi="Times New Roman" w:cs="Times New Roman"/>
          <w:sz w:val="26"/>
          <w:szCs w:val="26"/>
        </w:rPr>
        <w:t xml:space="preserve">50 </w:t>
      </w:r>
      <w:r w:rsidR="004A1053" w:rsidRPr="00A66210">
        <w:rPr>
          <w:rFonts w:ascii="Times New Roman" w:hAnsi="Times New Roman" w:cs="Times New Roman"/>
          <w:sz w:val="26"/>
          <w:szCs w:val="26"/>
        </w:rPr>
        <w:t xml:space="preserve">% от общей суммы стимулирования выплачивается по завершении реализации онлайн-дисциплины, представленной в заявке победителя Конкурса, в соответствующем учебном </w:t>
      </w:r>
      <w:r w:rsidR="008D3911" w:rsidRPr="00A66210">
        <w:rPr>
          <w:rFonts w:ascii="Times New Roman" w:hAnsi="Times New Roman" w:cs="Times New Roman"/>
          <w:sz w:val="26"/>
          <w:szCs w:val="26"/>
        </w:rPr>
        <w:t>году</w:t>
      </w:r>
      <w:r w:rsidR="1E6CAF73" w:rsidRPr="00A6621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42E44D" w14:textId="74BB8E57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14E88583" w:rsidRPr="004A69E4">
        <w:rPr>
          <w:rFonts w:ascii="Times New Roman" w:hAnsi="Times New Roman" w:cs="Times New Roman"/>
          <w:sz w:val="26"/>
          <w:szCs w:val="26"/>
        </w:rPr>
        <w:t>8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5F27F668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Решение о назначении второй части стимулирования принимается Комиссией на основании анализа Справки</w:t>
      </w:r>
      <w:r w:rsidR="000A1A18" w:rsidRPr="004A69E4">
        <w:rPr>
          <w:rFonts w:ascii="Times New Roman" w:hAnsi="Times New Roman" w:cs="Times New Roman"/>
          <w:sz w:val="26"/>
          <w:szCs w:val="26"/>
        </w:rPr>
        <w:t xml:space="preserve"> (Приложение 6)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при условии, что соответствующая онлайн-дисциплина получила не ниже 3,5 баллов в рамках студенческой оценки преподавания</w:t>
      </w:r>
      <w:r w:rsidR="000E4C48" w:rsidRPr="004A69E4">
        <w:rPr>
          <w:rFonts w:ascii="Times New Roman" w:hAnsi="Times New Roman" w:cs="Times New Roman"/>
          <w:sz w:val="26"/>
          <w:szCs w:val="26"/>
        </w:rPr>
        <w:t xml:space="preserve"> НИУ ВШЭ-Санкт-Петербург. Если </w:t>
      </w:r>
      <w:r w:rsidR="004A1053" w:rsidRPr="004A69E4">
        <w:rPr>
          <w:rFonts w:ascii="Times New Roman" w:hAnsi="Times New Roman" w:cs="Times New Roman"/>
          <w:sz w:val="26"/>
          <w:szCs w:val="26"/>
        </w:rPr>
        <w:t>онлайн-дисциплина получила</w:t>
      </w:r>
      <w:r w:rsidR="00BF22F7" w:rsidRPr="004A69E4">
        <w:rPr>
          <w:rFonts w:ascii="Times New Roman" w:hAnsi="Times New Roman" w:cs="Times New Roman"/>
          <w:sz w:val="26"/>
          <w:szCs w:val="26"/>
        </w:rPr>
        <w:t xml:space="preserve"> среднюю оценку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менее 3,5 баллов, то Комиссия принимает решение об отказе в назначении второй части стимулирования.</w:t>
      </w:r>
    </w:p>
    <w:p w14:paraId="04DD5DDB" w14:textId="267DEA59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6C8C6F2C" w:rsidRPr="004A69E4">
        <w:rPr>
          <w:rFonts w:ascii="Times New Roman" w:hAnsi="Times New Roman" w:cs="Times New Roman"/>
          <w:sz w:val="26"/>
          <w:szCs w:val="26"/>
        </w:rPr>
        <w:t>9</w:t>
      </w:r>
      <w:r w:rsidR="00180C8C" w:rsidRPr="004A69E4">
        <w:rPr>
          <w:rFonts w:ascii="Times New Roman" w:hAnsi="Times New Roman" w:cs="Times New Roman"/>
          <w:sz w:val="26"/>
          <w:szCs w:val="26"/>
        </w:rPr>
        <w:t xml:space="preserve">.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Справка готовится одним из </w:t>
      </w:r>
      <w:r w:rsidR="00B310D7" w:rsidRPr="004A69E4">
        <w:rPr>
          <w:rFonts w:ascii="Times New Roman" w:hAnsi="Times New Roman" w:cs="Times New Roman"/>
          <w:sz w:val="26"/>
          <w:szCs w:val="26"/>
        </w:rPr>
        <w:t xml:space="preserve">членов коллектива преподавателей </w:t>
      </w:r>
      <w:r w:rsidR="004A1053" w:rsidRPr="004A69E4">
        <w:rPr>
          <w:rFonts w:ascii="Times New Roman" w:hAnsi="Times New Roman" w:cs="Times New Roman"/>
          <w:sz w:val="26"/>
          <w:szCs w:val="26"/>
        </w:rPr>
        <w:t>НИУ ВШЭ-Санкт-Петербург, реализующим онлайн-дисцип</w:t>
      </w:r>
      <w:r w:rsidR="005379F2" w:rsidRPr="004A69E4">
        <w:rPr>
          <w:rFonts w:ascii="Times New Roman" w:hAnsi="Times New Roman" w:cs="Times New Roman"/>
          <w:sz w:val="26"/>
          <w:szCs w:val="26"/>
        </w:rPr>
        <w:t xml:space="preserve">лину, и направляется </w:t>
      </w:r>
      <w:r w:rsidR="002B4B8B" w:rsidRPr="004A69E4">
        <w:rPr>
          <w:rFonts w:ascii="Times New Roman" w:hAnsi="Times New Roman" w:cs="Times New Roman"/>
          <w:sz w:val="26"/>
          <w:szCs w:val="26"/>
        </w:rPr>
        <w:t xml:space="preserve">секретарю Комиссии </w:t>
      </w:r>
      <w:r w:rsidR="004A1053" w:rsidRPr="004A69E4">
        <w:rPr>
          <w:rFonts w:ascii="Times New Roman" w:hAnsi="Times New Roman" w:cs="Times New Roman"/>
          <w:sz w:val="26"/>
          <w:szCs w:val="26"/>
        </w:rPr>
        <w:t>не позднее 1 (одного</w:t>
      </w:r>
      <w:r w:rsidR="004B0D75" w:rsidRPr="004A69E4">
        <w:rPr>
          <w:rFonts w:ascii="Times New Roman" w:hAnsi="Times New Roman" w:cs="Times New Roman"/>
          <w:sz w:val="26"/>
          <w:szCs w:val="26"/>
        </w:rPr>
        <w:t>) месяца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после окончания преподавания совместной онлайн-дисциплины.</w:t>
      </w:r>
    </w:p>
    <w:p w14:paraId="3B665108" w14:textId="7C6CD600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45910564" w:rsidRPr="004A69E4">
        <w:rPr>
          <w:rFonts w:ascii="Times New Roman" w:hAnsi="Times New Roman" w:cs="Times New Roman"/>
          <w:sz w:val="26"/>
          <w:szCs w:val="26"/>
        </w:rPr>
        <w:t>10</w:t>
      </w:r>
      <w:r w:rsidR="00180C8C" w:rsidRPr="004A69E4">
        <w:rPr>
          <w:rFonts w:ascii="Times New Roman" w:hAnsi="Times New Roman" w:cs="Times New Roman"/>
          <w:sz w:val="26"/>
          <w:szCs w:val="26"/>
        </w:rPr>
        <w:t xml:space="preserve">. </w:t>
      </w:r>
      <w:r w:rsidR="002B4B8B" w:rsidRPr="004A69E4"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проводит анализ Справки и направляет ее </w:t>
      </w:r>
      <w:r w:rsidR="002B4B8B" w:rsidRPr="004A69E4">
        <w:rPr>
          <w:rFonts w:ascii="Times New Roman" w:hAnsi="Times New Roman" w:cs="Times New Roman"/>
          <w:sz w:val="26"/>
          <w:szCs w:val="26"/>
        </w:rPr>
        <w:t xml:space="preserve">председателю Комиссии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B310D7" w:rsidRPr="004A69E4">
        <w:rPr>
          <w:rFonts w:ascii="Times New Roman" w:hAnsi="Times New Roman" w:cs="Times New Roman"/>
          <w:sz w:val="26"/>
          <w:szCs w:val="26"/>
        </w:rPr>
        <w:t xml:space="preserve">5 </w:t>
      </w:r>
      <w:r w:rsidR="004A1053" w:rsidRPr="004A69E4">
        <w:rPr>
          <w:rFonts w:ascii="Times New Roman" w:hAnsi="Times New Roman" w:cs="Times New Roman"/>
          <w:sz w:val="26"/>
          <w:szCs w:val="26"/>
        </w:rPr>
        <w:t>(</w:t>
      </w:r>
      <w:r w:rsidR="00B310D7" w:rsidRPr="004A69E4">
        <w:rPr>
          <w:rFonts w:ascii="Times New Roman" w:hAnsi="Times New Roman" w:cs="Times New Roman"/>
          <w:sz w:val="26"/>
          <w:szCs w:val="26"/>
        </w:rPr>
        <w:t>пяти</w:t>
      </w:r>
      <w:r w:rsidR="004A1053" w:rsidRPr="004A69E4">
        <w:rPr>
          <w:rFonts w:ascii="Times New Roman" w:hAnsi="Times New Roman" w:cs="Times New Roman"/>
          <w:sz w:val="26"/>
          <w:szCs w:val="26"/>
        </w:rPr>
        <w:t>) рабочих дней со дня получения Справки.</w:t>
      </w:r>
    </w:p>
    <w:p w14:paraId="4A8EA765" w14:textId="77777777" w:rsidR="00861529" w:rsidRDefault="006B6640" w:rsidP="0086152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180C8C" w:rsidRPr="004A69E4">
        <w:rPr>
          <w:rFonts w:ascii="Times New Roman" w:hAnsi="Times New Roman" w:cs="Times New Roman"/>
          <w:sz w:val="26"/>
          <w:szCs w:val="26"/>
        </w:rPr>
        <w:t>1</w:t>
      </w:r>
      <w:r w:rsidR="55296FE8" w:rsidRPr="004A69E4">
        <w:rPr>
          <w:rFonts w:ascii="Times New Roman" w:hAnsi="Times New Roman" w:cs="Times New Roman"/>
          <w:sz w:val="26"/>
          <w:szCs w:val="26"/>
        </w:rPr>
        <w:t>1</w:t>
      </w:r>
      <w:r w:rsidR="00180C8C" w:rsidRPr="004A69E4">
        <w:rPr>
          <w:rFonts w:ascii="Times New Roman" w:hAnsi="Times New Roman" w:cs="Times New Roman"/>
          <w:sz w:val="26"/>
          <w:szCs w:val="26"/>
        </w:rPr>
        <w:t xml:space="preserve">.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Справка формируется на основании следующих данных: </w:t>
      </w:r>
    </w:p>
    <w:p w14:paraId="264025AA" w14:textId="77777777" w:rsidR="008D26F2" w:rsidRDefault="00861529" w:rsidP="008D26F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61529">
        <w:rPr>
          <w:rFonts w:ascii="Times New Roman" w:hAnsi="Times New Roman" w:cs="Times New Roman"/>
          <w:sz w:val="26"/>
          <w:szCs w:val="26"/>
        </w:rPr>
        <w:t>студенческая оценка препод</w:t>
      </w:r>
      <w:r w:rsidR="00B527EB">
        <w:rPr>
          <w:rFonts w:ascii="Times New Roman" w:hAnsi="Times New Roman" w:cs="Times New Roman"/>
          <w:sz w:val="26"/>
          <w:szCs w:val="26"/>
        </w:rPr>
        <w:t xml:space="preserve">авания (для студентов НИУ ВШЭ - </w:t>
      </w:r>
      <w:r w:rsidR="004A1053" w:rsidRPr="00861529">
        <w:rPr>
          <w:rFonts w:ascii="Times New Roman" w:hAnsi="Times New Roman" w:cs="Times New Roman"/>
          <w:sz w:val="26"/>
          <w:szCs w:val="26"/>
        </w:rPr>
        <w:t>Санкт-Петербург);</w:t>
      </w:r>
    </w:p>
    <w:p w14:paraId="7B621FCE" w14:textId="1E6B6884" w:rsidR="004A1053" w:rsidRPr="008D26F2" w:rsidRDefault="008D26F2" w:rsidP="008D26F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lastRenderedPageBreak/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26F2">
        <w:rPr>
          <w:rFonts w:ascii="Times New Roman" w:hAnsi="Times New Roman" w:cs="Times New Roman"/>
          <w:sz w:val="26"/>
          <w:szCs w:val="26"/>
        </w:rPr>
        <w:t xml:space="preserve">результаты опросов по качеству </w:t>
      </w:r>
      <w:r w:rsidR="6EA4D9FB" w:rsidRPr="008D26F2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4A1053" w:rsidRPr="008D26F2">
        <w:rPr>
          <w:rFonts w:ascii="Times New Roman" w:hAnsi="Times New Roman" w:cs="Times New Roman"/>
          <w:sz w:val="26"/>
          <w:szCs w:val="26"/>
        </w:rPr>
        <w:t>и преподавания, предоставленные университетом-партнером</w:t>
      </w:r>
      <w:r w:rsidR="00B310D7" w:rsidRPr="008D26F2">
        <w:rPr>
          <w:rFonts w:ascii="Times New Roman" w:hAnsi="Times New Roman" w:cs="Times New Roman"/>
          <w:sz w:val="26"/>
          <w:szCs w:val="26"/>
        </w:rPr>
        <w:t xml:space="preserve">. В случае </w:t>
      </w:r>
      <w:r w:rsidR="2B658446" w:rsidRPr="008D26F2">
        <w:rPr>
          <w:rFonts w:ascii="Times New Roman" w:hAnsi="Times New Roman" w:cs="Times New Roman"/>
          <w:sz w:val="26"/>
          <w:szCs w:val="26"/>
        </w:rPr>
        <w:t xml:space="preserve">их </w:t>
      </w:r>
      <w:r w:rsidR="00B310D7" w:rsidRPr="008D26F2">
        <w:rPr>
          <w:rFonts w:ascii="Times New Roman" w:hAnsi="Times New Roman" w:cs="Times New Roman"/>
          <w:sz w:val="26"/>
          <w:szCs w:val="26"/>
        </w:rPr>
        <w:t>отсутствия</w:t>
      </w:r>
      <w:r w:rsidR="58C648FD" w:rsidRPr="008D26F2">
        <w:rPr>
          <w:rFonts w:ascii="Times New Roman" w:hAnsi="Times New Roman" w:cs="Times New Roman"/>
          <w:sz w:val="26"/>
          <w:szCs w:val="26"/>
        </w:rPr>
        <w:t xml:space="preserve"> </w:t>
      </w:r>
      <w:r w:rsidR="00B310D7" w:rsidRPr="008D26F2">
        <w:rPr>
          <w:rFonts w:ascii="Times New Roman" w:hAnsi="Times New Roman" w:cs="Times New Roman"/>
          <w:sz w:val="26"/>
          <w:szCs w:val="26"/>
        </w:rPr>
        <w:t>предоставля</w:t>
      </w:r>
      <w:r w:rsidR="59AD07E0" w:rsidRPr="008D26F2">
        <w:rPr>
          <w:rFonts w:ascii="Times New Roman" w:hAnsi="Times New Roman" w:cs="Times New Roman"/>
          <w:sz w:val="26"/>
          <w:szCs w:val="26"/>
        </w:rPr>
        <w:t xml:space="preserve">ются результаты </w:t>
      </w:r>
      <w:r w:rsidR="004A1053" w:rsidRPr="008D26F2">
        <w:rPr>
          <w:rFonts w:ascii="Times New Roman" w:hAnsi="Times New Roman" w:cs="Times New Roman"/>
          <w:sz w:val="26"/>
          <w:szCs w:val="26"/>
        </w:rPr>
        <w:t>анкет</w:t>
      </w:r>
      <w:r w:rsidR="357CABA1" w:rsidRPr="008D26F2">
        <w:rPr>
          <w:rFonts w:ascii="Times New Roman" w:hAnsi="Times New Roman" w:cs="Times New Roman"/>
          <w:sz w:val="26"/>
          <w:szCs w:val="26"/>
        </w:rPr>
        <w:t>ы</w:t>
      </w:r>
      <w:r w:rsidR="004A1053" w:rsidRPr="008D26F2">
        <w:rPr>
          <w:rFonts w:ascii="Times New Roman" w:hAnsi="Times New Roman" w:cs="Times New Roman"/>
          <w:sz w:val="26"/>
          <w:szCs w:val="26"/>
        </w:rPr>
        <w:t>, представленн</w:t>
      </w:r>
      <w:r w:rsidR="6C872E6C" w:rsidRPr="008D26F2">
        <w:rPr>
          <w:rFonts w:ascii="Times New Roman" w:hAnsi="Times New Roman" w:cs="Times New Roman"/>
          <w:sz w:val="26"/>
          <w:szCs w:val="26"/>
        </w:rPr>
        <w:t xml:space="preserve">ой </w:t>
      </w:r>
      <w:r w:rsidR="004A1053" w:rsidRPr="008D26F2">
        <w:rPr>
          <w:rFonts w:ascii="Times New Roman" w:hAnsi="Times New Roman" w:cs="Times New Roman"/>
          <w:sz w:val="26"/>
          <w:szCs w:val="26"/>
        </w:rPr>
        <w:t xml:space="preserve">в Приложении 6 к настоящему Положению. </w:t>
      </w:r>
    </w:p>
    <w:p w14:paraId="56687F2F" w14:textId="77777777" w:rsidR="008F4AE3" w:rsidRDefault="008F4AE3" w:rsidP="00973A8A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6B2BC7" w14:textId="2F125F9A" w:rsidR="004A1053" w:rsidRDefault="00B14740" w:rsidP="00973A8A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5</w:t>
      </w:r>
      <w:r w:rsidR="00973A8A" w:rsidRPr="004A69E4">
        <w:rPr>
          <w:rFonts w:ascii="Times New Roman" w:hAnsi="Times New Roman" w:cs="Times New Roman"/>
          <w:b/>
          <w:sz w:val="26"/>
          <w:szCs w:val="26"/>
        </w:rPr>
        <w:t>. Требования к заявкам</w:t>
      </w:r>
    </w:p>
    <w:p w14:paraId="01E41927" w14:textId="77777777" w:rsidR="008F4AE3" w:rsidRPr="004A69E4" w:rsidRDefault="008F4AE3" w:rsidP="00973A8A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4E4E75" w14:textId="3CA63E10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На Конкурс подается не более 1-ой (одной) заявки на дисциплину. Для дисциплин, к реализации которых привлекается несколько преподавателей, оформляется коллективная заявка. 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Если преподаватель принимает участие в реализации нескольких дисциплин, то 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имеет право подать </w:t>
      </w:r>
      <w:r w:rsidR="00D3688E" w:rsidRPr="004A69E4">
        <w:rPr>
          <w:rFonts w:ascii="Times New Roman" w:hAnsi="Times New Roman" w:cs="Times New Roman"/>
          <w:sz w:val="26"/>
          <w:szCs w:val="26"/>
        </w:rPr>
        <w:t>конкурсн</w:t>
      </w:r>
      <w:r w:rsidR="00044301" w:rsidRPr="004A69E4">
        <w:rPr>
          <w:rFonts w:ascii="Times New Roman" w:hAnsi="Times New Roman" w:cs="Times New Roman"/>
          <w:sz w:val="26"/>
          <w:szCs w:val="26"/>
        </w:rPr>
        <w:t>ую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044301" w:rsidRPr="004A69E4">
        <w:rPr>
          <w:rFonts w:ascii="Times New Roman" w:hAnsi="Times New Roman" w:cs="Times New Roman"/>
          <w:sz w:val="26"/>
          <w:szCs w:val="26"/>
        </w:rPr>
        <w:t>у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 только на </w:t>
      </w:r>
      <w:r w:rsidR="4B6073C9" w:rsidRPr="004A69E4">
        <w:rPr>
          <w:rFonts w:ascii="Times New Roman" w:hAnsi="Times New Roman" w:cs="Times New Roman"/>
          <w:sz w:val="26"/>
          <w:szCs w:val="26"/>
        </w:rPr>
        <w:t>1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 (одну) дисциплину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 по своему выбору, индивидуально или в составе коллектива преподавателей</w:t>
      </w:r>
      <w:r w:rsidR="00D3688E" w:rsidRPr="004A69E4">
        <w:rPr>
          <w:rFonts w:ascii="Times New Roman" w:hAnsi="Times New Roman" w:cs="Times New Roman"/>
          <w:sz w:val="26"/>
          <w:szCs w:val="26"/>
        </w:rPr>
        <w:t>.</w:t>
      </w:r>
    </w:p>
    <w:p w14:paraId="760016CB" w14:textId="37431EBA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872E5D" w:rsidRPr="004A69E4">
        <w:rPr>
          <w:rFonts w:ascii="Times New Roman" w:hAnsi="Times New Roman" w:cs="Times New Roman"/>
          <w:sz w:val="26"/>
          <w:szCs w:val="26"/>
        </w:rPr>
        <w:t>2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При наличии договоренности с преподавателем зарубежного университета-па</w:t>
      </w:r>
      <w:r w:rsidR="004C0CC8">
        <w:rPr>
          <w:rFonts w:ascii="Times New Roman" w:hAnsi="Times New Roman" w:cs="Times New Roman"/>
          <w:sz w:val="26"/>
          <w:szCs w:val="26"/>
        </w:rPr>
        <w:t xml:space="preserve">ртнера, преподаватель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Санкт-Петербург обращается к </w:t>
      </w:r>
      <w:r w:rsidR="00B03AEF" w:rsidRPr="004A69E4">
        <w:rPr>
          <w:rFonts w:ascii="Times New Roman" w:hAnsi="Times New Roman" w:cs="Times New Roman"/>
          <w:sz w:val="26"/>
          <w:szCs w:val="26"/>
        </w:rPr>
        <w:t>К</w:t>
      </w:r>
      <w:r w:rsidR="002B4B8B" w:rsidRPr="004A69E4">
        <w:rPr>
          <w:rFonts w:ascii="Times New Roman" w:hAnsi="Times New Roman" w:cs="Times New Roman"/>
          <w:sz w:val="26"/>
          <w:szCs w:val="26"/>
        </w:rPr>
        <w:t>урирующему подразделению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для заключения соглашения с университетом-партнером о реализации совместной онлайн-дисциплины, но не позднее даты начала приема заявок на Конкурс. </w:t>
      </w:r>
    </w:p>
    <w:p w14:paraId="29DD3F59" w14:textId="77777777" w:rsidR="00473E84" w:rsidRDefault="006B6640" w:rsidP="00473E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872E5D"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Пакет конкурсных документов включает в себя:</w:t>
      </w:r>
    </w:p>
    <w:p w14:paraId="65C32D42" w14:textId="77777777" w:rsidR="00473E84" w:rsidRDefault="00473E84" w:rsidP="00473E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73E84">
        <w:rPr>
          <w:rFonts w:ascii="Times New Roman" w:hAnsi="Times New Roman" w:cs="Times New Roman"/>
          <w:sz w:val="26"/>
          <w:szCs w:val="26"/>
        </w:rPr>
        <w:t>заявку на участие в Конкурсе, представленную в электронном виде и подписанную участником(-</w:t>
      </w:r>
      <w:proofErr w:type="spellStart"/>
      <w:r w:rsidR="004A1053" w:rsidRPr="00473E84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="004A1053" w:rsidRPr="00473E84">
        <w:rPr>
          <w:rFonts w:ascii="Times New Roman" w:hAnsi="Times New Roman" w:cs="Times New Roman"/>
          <w:sz w:val="26"/>
          <w:szCs w:val="26"/>
        </w:rPr>
        <w:t>) Конкурса (скан-копия, Приложение 1 к настоящему Положению);</w:t>
      </w:r>
    </w:p>
    <w:p w14:paraId="7A2A08E1" w14:textId="77777777" w:rsidR="00473E84" w:rsidRDefault="00473E84" w:rsidP="00473E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73E84">
        <w:rPr>
          <w:rFonts w:ascii="Times New Roman" w:hAnsi="Times New Roman" w:cs="Times New Roman"/>
          <w:sz w:val="26"/>
          <w:szCs w:val="26"/>
        </w:rPr>
        <w:t>письмо-подтверждение, подписанное преподавателем зарубежного университета-партнера, о согласии преподавать заявленную дисциплину совместно в онлайн-формате, о совместной разработке и использовании учебно-методических материалов и включении онлайн-дисциплины в учебный план университета-партнера (в любом виде – электронное, печатное, Приложение 2 к настоящему Положению);</w:t>
      </w:r>
    </w:p>
    <w:p w14:paraId="7EB9CB88" w14:textId="4125798E" w:rsidR="00E1517C" w:rsidRDefault="00473E84" w:rsidP="00E151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73E84">
        <w:rPr>
          <w:rFonts w:ascii="Times New Roman" w:hAnsi="Times New Roman" w:cs="Times New Roman"/>
          <w:sz w:val="26"/>
          <w:szCs w:val="26"/>
        </w:rPr>
        <w:t>проект соглашения (дополнительного соглашения) с университетом-партнером о реализации совместной онлайн-дисциплины, подгото</w:t>
      </w:r>
      <w:r w:rsidR="00DC622A" w:rsidRPr="00473E84">
        <w:rPr>
          <w:rFonts w:ascii="Times New Roman" w:hAnsi="Times New Roman" w:cs="Times New Roman"/>
          <w:sz w:val="26"/>
          <w:szCs w:val="26"/>
        </w:rPr>
        <w:t xml:space="preserve">вленный совместно с </w:t>
      </w:r>
      <w:r w:rsidR="00150F46" w:rsidRPr="00473E84">
        <w:rPr>
          <w:rFonts w:ascii="Times New Roman" w:hAnsi="Times New Roman" w:cs="Times New Roman"/>
          <w:sz w:val="26"/>
          <w:szCs w:val="26"/>
        </w:rPr>
        <w:t>К</w:t>
      </w:r>
      <w:r w:rsidR="002B4B8B" w:rsidRPr="00473E84">
        <w:rPr>
          <w:rFonts w:ascii="Times New Roman" w:hAnsi="Times New Roman" w:cs="Times New Roman"/>
          <w:sz w:val="26"/>
          <w:szCs w:val="26"/>
        </w:rPr>
        <w:t>урирующим подразделением</w:t>
      </w:r>
      <w:r w:rsidR="004D4E52">
        <w:rPr>
          <w:rFonts w:ascii="Times New Roman" w:hAnsi="Times New Roman" w:cs="Times New Roman"/>
          <w:sz w:val="26"/>
          <w:szCs w:val="26"/>
        </w:rPr>
        <w:t xml:space="preserve"> в НИУ ВШЭ - </w:t>
      </w:r>
      <w:r w:rsidR="004A1053" w:rsidRPr="00473E84">
        <w:rPr>
          <w:rFonts w:ascii="Times New Roman" w:hAnsi="Times New Roman" w:cs="Times New Roman"/>
          <w:sz w:val="26"/>
          <w:szCs w:val="26"/>
        </w:rPr>
        <w:t>Санкт-Петербург</w:t>
      </w:r>
      <w:r w:rsidR="00A37041" w:rsidRPr="00473E84">
        <w:rPr>
          <w:rFonts w:ascii="Times New Roman" w:hAnsi="Times New Roman" w:cs="Times New Roman"/>
          <w:sz w:val="26"/>
          <w:szCs w:val="26"/>
        </w:rPr>
        <w:t xml:space="preserve"> или иного подтверждающего документа</w:t>
      </w:r>
      <w:r w:rsidR="004A1053" w:rsidRPr="00473E84">
        <w:rPr>
          <w:rFonts w:ascii="Times New Roman" w:hAnsi="Times New Roman" w:cs="Times New Roman"/>
          <w:sz w:val="26"/>
          <w:szCs w:val="26"/>
        </w:rPr>
        <w:t>;</w:t>
      </w:r>
    </w:p>
    <w:p w14:paraId="4243C655" w14:textId="225EA487" w:rsidR="004A1053" w:rsidRPr="00E1517C" w:rsidRDefault="00E1517C" w:rsidP="00E151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E1517C">
        <w:rPr>
          <w:rFonts w:ascii="Times New Roman" w:hAnsi="Times New Roman" w:cs="Times New Roman"/>
          <w:sz w:val="26"/>
          <w:szCs w:val="26"/>
        </w:rPr>
        <w:t xml:space="preserve">иные материалы, которые преподаватель сочтет важным. </w:t>
      </w:r>
    </w:p>
    <w:p w14:paraId="3D1C7881" w14:textId="788E32D0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872E5D" w:rsidRPr="004A69E4">
        <w:rPr>
          <w:rFonts w:ascii="Times New Roman" w:hAnsi="Times New Roman" w:cs="Times New Roman"/>
          <w:sz w:val="26"/>
          <w:szCs w:val="26"/>
        </w:rPr>
        <w:t>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Конкурсные документы готовятся на русском или английском языке в зависимости от языка преподавания совместной онлайн-дисциплины.</w:t>
      </w:r>
    </w:p>
    <w:p w14:paraId="0847CD99" w14:textId="775B26A4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872E5D"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Конкурсные документы, предоставляемые в электронном виде, должны быть представлены в формате архива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. Архив должен называться так же, как и онлайн-дисциплина с указанием года Конкурса (пример: 2016_Инвестиционный менеджмент.zip). Текстовые материалы должны быть представлены в формате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 (отсканированные или уже созданные в цифровом виде). Тексты, представленные в виде фотографий страницы, не принимаются. Названия файлов текстовых материалов должны иметь следующий вид: ФИО преподавателя, нижнее подчеркивание, тип документа, первые три слова названия онлайн-дисциплины (пример «Иванов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И.И</w:t>
      </w:r>
      <w:r w:rsidR="00D3688E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>_заявка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Международный бизнес,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Ivanov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I.I</w:t>
      </w:r>
      <w:r w:rsidR="00044301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>Application_International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1053" w:rsidRPr="004A69E4">
        <w:rPr>
          <w:rFonts w:ascii="Times New Roman" w:hAnsi="Times New Roman" w:cs="Times New Roman"/>
          <w:sz w:val="26"/>
          <w:szCs w:val="26"/>
        </w:rPr>
        <w:t>Business</w:t>
      </w:r>
      <w:proofErr w:type="spellEnd"/>
      <w:r w:rsidR="004A1053" w:rsidRPr="004A69E4">
        <w:rPr>
          <w:rFonts w:ascii="Times New Roman" w:hAnsi="Times New Roman" w:cs="Times New Roman"/>
          <w:sz w:val="26"/>
          <w:szCs w:val="26"/>
        </w:rPr>
        <w:t>).</w:t>
      </w:r>
    </w:p>
    <w:p w14:paraId="45A72D2A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7C8225" w14:textId="314DE0F7" w:rsidR="004A1053" w:rsidRPr="004A69E4" w:rsidRDefault="00FF7532" w:rsidP="0055260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6</w:t>
      </w:r>
      <w:r w:rsidR="00942A96">
        <w:rPr>
          <w:rFonts w:ascii="Times New Roman" w:hAnsi="Times New Roman" w:cs="Times New Roman"/>
          <w:b/>
          <w:sz w:val="26"/>
          <w:szCs w:val="26"/>
        </w:rPr>
        <w:t>. Оценка заявок на участие в Конкурсе и отбор победителей К</w:t>
      </w:r>
      <w:r w:rsidR="00E5068B" w:rsidRPr="004A69E4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78998FC4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2D5999" w14:textId="5790E976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Оценка заявок на участие в Конкурсе осуществляется Комиссией.</w:t>
      </w:r>
    </w:p>
    <w:p w14:paraId="04D3251E" w14:textId="65131A97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.2.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</w:r>
      <w:r w:rsidR="00640DFB" w:rsidRPr="004A69E4">
        <w:rPr>
          <w:rFonts w:ascii="Times New Roman" w:hAnsi="Times New Roman" w:cs="Times New Roman"/>
          <w:sz w:val="26"/>
          <w:szCs w:val="26"/>
        </w:rPr>
        <w:t xml:space="preserve">Оценка заявок осуществляется </w:t>
      </w:r>
      <w:r w:rsidR="004A1053" w:rsidRPr="004A69E4">
        <w:rPr>
          <w:rFonts w:ascii="Times New Roman" w:hAnsi="Times New Roman" w:cs="Times New Roman"/>
          <w:sz w:val="26"/>
          <w:szCs w:val="26"/>
        </w:rPr>
        <w:t>по формал</w:t>
      </w:r>
      <w:r w:rsidR="00BB09C4" w:rsidRPr="004A69E4">
        <w:rPr>
          <w:rFonts w:ascii="Times New Roman" w:hAnsi="Times New Roman" w:cs="Times New Roman"/>
          <w:sz w:val="26"/>
          <w:szCs w:val="26"/>
        </w:rPr>
        <w:t xml:space="preserve">ьным и содержательным признакам, а также </w:t>
      </w:r>
      <w:r w:rsidR="00640DFB" w:rsidRPr="004A69E4">
        <w:rPr>
          <w:rFonts w:ascii="Times New Roman" w:hAnsi="Times New Roman" w:cs="Times New Roman"/>
          <w:sz w:val="26"/>
          <w:szCs w:val="26"/>
        </w:rPr>
        <w:t xml:space="preserve">учитывается категория партнерства, к которой отнесен </w:t>
      </w:r>
      <w:r w:rsidR="00640DFB" w:rsidRPr="004A69E4">
        <w:rPr>
          <w:rFonts w:ascii="Times New Roman" w:hAnsi="Times New Roman" w:cs="Times New Roman"/>
          <w:sz w:val="26"/>
          <w:szCs w:val="26"/>
        </w:rPr>
        <w:lastRenderedPageBreak/>
        <w:t>соответствующий зарубежный университет-партнер</w:t>
      </w:r>
      <w:r w:rsidR="0097A836" w:rsidRPr="004A69E4">
        <w:rPr>
          <w:rFonts w:ascii="Times New Roman" w:hAnsi="Times New Roman" w:cs="Times New Roman"/>
          <w:sz w:val="26"/>
          <w:szCs w:val="26"/>
        </w:rPr>
        <w:t>. Категория партнерства определяется</w:t>
      </w:r>
      <w:r w:rsidR="004D1394" w:rsidRPr="004A69E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5491E" w:rsidRPr="004A69E4">
        <w:rPr>
          <w:rFonts w:ascii="Times New Roman" w:hAnsi="Times New Roman" w:cs="Times New Roman"/>
          <w:sz w:val="26"/>
          <w:szCs w:val="26"/>
        </w:rPr>
        <w:t>действующей</w:t>
      </w:r>
      <w:r w:rsidR="004D1394" w:rsidRPr="004A69E4">
        <w:rPr>
          <w:rFonts w:ascii="Times New Roman" w:hAnsi="Times New Roman" w:cs="Times New Roman"/>
          <w:sz w:val="26"/>
          <w:szCs w:val="26"/>
        </w:rPr>
        <w:t xml:space="preserve"> на момент оценки заявок </w:t>
      </w:r>
      <w:r w:rsidR="4F2D6049" w:rsidRPr="004A69E4">
        <w:rPr>
          <w:rFonts w:ascii="Times New Roman" w:eastAsia="Times New Roman" w:hAnsi="Times New Roman" w:cs="Times New Roman"/>
          <w:sz w:val="26"/>
          <w:szCs w:val="26"/>
        </w:rPr>
        <w:t>Концепцией развития меж</w:t>
      </w:r>
      <w:r w:rsidR="00A42525">
        <w:rPr>
          <w:rFonts w:ascii="Times New Roman" w:eastAsia="Times New Roman" w:hAnsi="Times New Roman" w:cs="Times New Roman"/>
          <w:sz w:val="26"/>
          <w:szCs w:val="26"/>
        </w:rPr>
        <w:t xml:space="preserve">дународных партнерств НИУ ВШЭ - </w:t>
      </w:r>
      <w:r w:rsidR="4F2D6049" w:rsidRPr="004A69E4">
        <w:rPr>
          <w:rFonts w:ascii="Times New Roman" w:eastAsia="Times New Roman" w:hAnsi="Times New Roman" w:cs="Times New Roman"/>
          <w:sz w:val="26"/>
          <w:szCs w:val="26"/>
        </w:rPr>
        <w:t>Санкт-Петербург</w:t>
      </w:r>
      <w:r w:rsidR="004D1394" w:rsidRPr="004A69E4">
        <w:rPr>
          <w:rFonts w:ascii="Times New Roman" w:hAnsi="Times New Roman" w:cs="Times New Roman"/>
          <w:sz w:val="26"/>
          <w:szCs w:val="26"/>
        </w:rPr>
        <w:t>,</w:t>
      </w:r>
      <w:r w:rsidR="0015491E" w:rsidRPr="004A69E4">
        <w:rPr>
          <w:rFonts w:ascii="Times New Roman" w:hAnsi="Times New Roman" w:cs="Times New Roman"/>
          <w:sz w:val="26"/>
          <w:szCs w:val="26"/>
        </w:rPr>
        <w:t xml:space="preserve"> одобренной </w:t>
      </w:r>
      <w:r w:rsidR="0015491E" w:rsidRPr="004A69E4">
        <w:rPr>
          <w:rFonts w:ascii="Times New Roman" w:eastAsia="Calibri" w:hAnsi="Times New Roman" w:cs="Times New Roman"/>
          <w:sz w:val="26"/>
          <w:szCs w:val="26"/>
        </w:rPr>
        <w:t>Комиссией п</w:t>
      </w:r>
      <w:r w:rsidR="00A42525">
        <w:rPr>
          <w:rFonts w:ascii="Times New Roman" w:eastAsia="Calibri" w:hAnsi="Times New Roman" w:cs="Times New Roman"/>
          <w:sz w:val="26"/>
          <w:szCs w:val="26"/>
        </w:rPr>
        <w:t xml:space="preserve">о интернационализации НИУ ВШЭ - </w:t>
      </w:r>
      <w:r w:rsidR="0015491E" w:rsidRPr="004A69E4">
        <w:rPr>
          <w:rFonts w:ascii="Times New Roman" w:eastAsia="Calibri" w:hAnsi="Times New Roman" w:cs="Times New Roman"/>
          <w:sz w:val="26"/>
          <w:szCs w:val="26"/>
        </w:rPr>
        <w:t>Санкт-Петербург</w:t>
      </w:r>
      <w:r w:rsidR="00A9527B" w:rsidRPr="004A69E4">
        <w:rPr>
          <w:rFonts w:ascii="Times New Roman" w:eastAsia="Calibri" w:hAnsi="Times New Roman" w:cs="Times New Roman"/>
          <w:sz w:val="26"/>
          <w:szCs w:val="26"/>
        </w:rPr>
        <w:t xml:space="preserve"> (далее - </w:t>
      </w:r>
      <w:r w:rsidR="00A9527B" w:rsidRPr="004A69E4">
        <w:rPr>
          <w:rFonts w:ascii="Times New Roman" w:hAnsi="Times New Roman" w:cs="Times New Roman"/>
          <w:sz w:val="26"/>
          <w:szCs w:val="26"/>
        </w:rPr>
        <w:t>«</w:t>
      </w:r>
      <w:r w:rsidR="2C5A88D8" w:rsidRPr="004A69E4">
        <w:rPr>
          <w:rFonts w:ascii="Times New Roman" w:hAnsi="Times New Roman" w:cs="Times New Roman"/>
          <w:sz w:val="26"/>
          <w:szCs w:val="26"/>
        </w:rPr>
        <w:t>Концепция</w:t>
      </w:r>
      <w:r w:rsidR="00A9527B" w:rsidRPr="004A69E4">
        <w:rPr>
          <w:rFonts w:ascii="Times New Roman" w:hAnsi="Times New Roman" w:cs="Times New Roman"/>
          <w:sz w:val="26"/>
          <w:szCs w:val="26"/>
        </w:rPr>
        <w:t>»)</w:t>
      </w:r>
      <w:r w:rsidR="000A1A18" w:rsidRPr="004A69E4">
        <w:rPr>
          <w:rFonts w:ascii="Times New Roman" w:hAnsi="Times New Roman" w:cs="Times New Roman"/>
          <w:sz w:val="26"/>
          <w:szCs w:val="26"/>
        </w:rPr>
        <w:t xml:space="preserve"> и размещенной 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на странице Управления международных связей </w:t>
      </w:r>
      <w:r w:rsidR="000A1A18" w:rsidRPr="004A69E4">
        <w:rPr>
          <w:rFonts w:ascii="Times New Roman" w:hAnsi="Times New Roman" w:cs="Times New Roman"/>
          <w:sz w:val="26"/>
          <w:szCs w:val="26"/>
        </w:rPr>
        <w:t xml:space="preserve">на </w:t>
      </w:r>
      <w:r w:rsidR="003A3DD9">
        <w:rPr>
          <w:rFonts w:ascii="Times New Roman" w:hAnsi="Times New Roman" w:cs="Times New Roman"/>
          <w:sz w:val="26"/>
          <w:szCs w:val="26"/>
        </w:rPr>
        <w:t xml:space="preserve">корпоративном портале НИУ ВШЭ - </w:t>
      </w:r>
      <w:r w:rsidR="000A1A18" w:rsidRPr="004A69E4">
        <w:rPr>
          <w:rFonts w:ascii="Times New Roman" w:hAnsi="Times New Roman" w:cs="Times New Roman"/>
          <w:sz w:val="26"/>
          <w:szCs w:val="26"/>
        </w:rPr>
        <w:t>Санкт-</w:t>
      </w:r>
      <w:proofErr w:type="gramStart"/>
      <w:r w:rsidR="000A1A18" w:rsidRPr="004A69E4">
        <w:rPr>
          <w:rFonts w:ascii="Times New Roman" w:hAnsi="Times New Roman" w:cs="Times New Roman"/>
          <w:sz w:val="26"/>
          <w:szCs w:val="26"/>
        </w:rPr>
        <w:t>Петербург: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0A1A18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044301" w:rsidRPr="004A69E4">
        <w:rPr>
          <w:rFonts w:ascii="Times New Roman" w:hAnsi="Times New Roman" w:cs="Times New Roman"/>
          <w:sz w:val="26"/>
          <w:szCs w:val="26"/>
        </w:rPr>
        <w:t>https://spb.hse.ru/io/partners/partners</w:t>
      </w:r>
      <w:proofErr w:type="gramEnd"/>
      <w:r w:rsidR="00A9527B" w:rsidRPr="004A69E4">
        <w:rPr>
          <w:rFonts w:ascii="Times New Roman" w:hAnsi="Times New Roman" w:cs="Times New Roman"/>
          <w:sz w:val="26"/>
          <w:szCs w:val="26"/>
        </w:rPr>
        <w:t>.</w:t>
      </w:r>
    </w:p>
    <w:p w14:paraId="339A6693" w14:textId="77777777" w:rsidR="008D4EAB" w:rsidRDefault="006B6640" w:rsidP="008D4E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.2.1.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Формальные признаки (требования)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 оценивания заявок включают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 в себя</w:t>
      </w:r>
      <w:r w:rsidR="004A1053" w:rsidRPr="004A69E4">
        <w:rPr>
          <w:rFonts w:ascii="Times New Roman" w:hAnsi="Times New Roman" w:cs="Times New Roman"/>
          <w:sz w:val="26"/>
          <w:szCs w:val="26"/>
        </w:rPr>
        <w:t>:</w:t>
      </w:r>
    </w:p>
    <w:p w14:paraId="537B36F1" w14:textId="77777777" w:rsidR="008D4EAB" w:rsidRDefault="008D4EAB" w:rsidP="008D4E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4EAB">
        <w:rPr>
          <w:rFonts w:ascii="Times New Roman" w:hAnsi="Times New Roman" w:cs="Times New Roman"/>
          <w:sz w:val="26"/>
          <w:szCs w:val="26"/>
        </w:rPr>
        <w:t>соблюдены сроки подачи заявки;</w:t>
      </w:r>
    </w:p>
    <w:p w14:paraId="0D8FFBF5" w14:textId="77777777" w:rsidR="008D4EAB" w:rsidRDefault="008D4EAB" w:rsidP="008D4E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4EAB">
        <w:rPr>
          <w:rFonts w:ascii="Times New Roman" w:hAnsi="Times New Roman" w:cs="Times New Roman"/>
          <w:sz w:val="26"/>
          <w:szCs w:val="26"/>
        </w:rPr>
        <w:t xml:space="preserve">соблюдены требования к подаче заявок в соответствии с п. </w:t>
      </w:r>
      <w:r w:rsidR="006B6640" w:rsidRPr="008D4EAB">
        <w:rPr>
          <w:rFonts w:ascii="Times New Roman" w:hAnsi="Times New Roman" w:cs="Times New Roman"/>
          <w:sz w:val="26"/>
          <w:szCs w:val="26"/>
        </w:rPr>
        <w:t>5</w:t>
      </w:r>
      <w:r w:rsidR="004A1053" w:rsidRPr="008D4EAB">
        <w:rPr>
          <w:rFonts w:ascii="Times New Roman" w:hAnsi="Times New Roman" w:cs="Times New Roman"/>
          <w:sz w:val="26"/>
          <w:szCs w:val="26"/>
        </w:rPr>
        <w:t>.1</w:t>
      </w:r>
      <w:r w:rsidR="00872E5D" w:rsidRPr="008D4EAB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4EAB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14:paraId="17772BA8" w14:textId="77777777" w:rsidR="008D4EAB" w:rsidRDefault="008D4EAB" w:rsidP="008D4E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4EAB">
        <w:rPr>
          <w:rFonts w:ascii="Times New Roman" w:hAnsi="Times New Roman" w:cs="Times New Roman"/>
          <w:sz w:val="26"/>
          <w:szCs w:val="26"/>
        </w:rPr>
        <w:t>представлен полный комплект заявительных документов в электро</w:t>
      </w:r>
      <w:r w:rsidR="006B6640" w:rsidRPr="008D4EAB">
        <w:rPr>
          <w:rFonts w:ascii="Times New Roman" w:hAnsi="Times New Roman" w:cs="Times New Roman"/>
          <w:sz w:val="26"/>
          <w:szCs w:val="26"/>
        </w:rPr>
        <w:t>нном виде в соответствии с п. 5.</w:t>
      </w:r>
      <w:r w:rsidR="00872E5D" w:rsidRPr="008D4EAB">
        <w:rPr>
          <w:rFonts w:ascii="Times New Roman" w:hAnsi="Times New Roman" w:cs="Times New Roman"/>
          <w:sz w:val="26"/>
          <w:szCs w:val="26"/>
        </w:rPr>
        <w:t>3</w:t>
      </w:r>
      <w:r w:rsidR="004A1053" w:rsidRPr="008D4EA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14:paraId="549031A2" w14:textId="77777777" w:rsidR="00E6145C" w:rsidRDefault="008D4EAB" w:rsidP="00E614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8D4EAB">
        <w:rPr>
          <w:rFonts w:ascii="Times New Roman" w:hAnsi="Times New Roman" w:cs="Times New Roman"/>
          <w:sz w:val="26"/>
          <w:szCs w:val="26"/>
        </w:rPr>
        <w:t>на заявительных документах присутствуют подписи всех участников Конкурса;</w:t>
      </w:r>
    </w:p>
    <w:p w14:paraId="450BA0B6" w14:textId="04A55FAD" w:rsidR="004A1053" w:rsidRPr="00E6145C" w:rsidRDefault="00E6145C" w:rsidP="00E614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E6145C">
        <w:rPr>
          <w:rFonts w:ascii="Times New Roman" w:hAnsi="Times New Roman" w:cs="Times New Roman"/>
          <w:sz w:val="26"/>
          <w:szCs w:val="26"/>
        </w:rPr>
        <w:t xml:space="preserve">дисциплина получила не ниже установленного Комиссией </w:t>
      </w:r>
      <w:proofErr w:type="gramStart"/>
      <w:r w:rsidR="004A1053" w:rsidRPr="00E6145C">
        <w:rPr>
          <w:rFonts w:ascii="Times New Roman" w:hAnsi="Times New Roman" w:cs="Times New Roman"/>
          <w:sz w:val="26"/>
          <w:szCs w:val="26"/>
        </w:rPr>
        <w:t>минимума по студенческой оценке</w:t>
      </w:r>
      <w:proofErr w:type="gramEnd"/>
      <w:r w:rsidR="004A1053" w:rsidRPr="00E6145C">
        <w:rPr>
          <w:rFonts w:ascii="Times New Roman" w:hAnsi="Times New Roman" w:cs="Times New Roman"/>
          <w:sz w:val="26"/>
          <w:szCs w:val="26"/>
        </w:rPr>
        <w:t xml:space="preserve"> преподавания в предыдущем учебном году (для дисциплин, реализованных ранее).</w:t>
      </w:r>
    </w:p>
    <w:p w14:paraId="3E8691FC" w14:textId="77777777" w:rsidR="00075854" w:rsidRDefault="006B6640" w:rsidP="000758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.2.2.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Содержательные признаки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 оценивания заявок включают в себя</w:t>
      </w:r>
      <w:r w:rsidR="004A1053" w:rsidRPr="004A69E4">
        <w:rPr>
          <w:rFonts w:ascii="Times New Roman" w:hAnsi="Times New Roman" w:cs="Times New Roman"/>
          <w:sz w:val="26"/>
          <w:szCs w:val="26"/>
        </w:rPr>
        <w:t>:</w:t>
      </w:r>
    </w:p>
    <w:p w14:paraId="4498072A" w14:textId="77777777" w:rsidR="00075854" w:rsidRDefault="00075854" w:rsidP="000758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16F" w:rsidRPr="00075854">
        <w:rPr>
          <w:rFonts w:ascii="Times New Roman" w:hAnsi="Times New Roman" w:cs="Times New Roman"/>
          <w:sz w:val="26"/>
          <w:szCs w:val="26"/>
        </w:rPr>
        <w:t>актуальность</w:t>
      </w:r>
      <w:r w:rsidR="0071213C" w:rsidRPr="00075854">
        <w:rPr>
          <w:rFonts w:ascii="Times New Roman" w:hAnsi="Times New Roman" w:cs="Times New Roman"/>
          <w:sz w:val="26"/>
          <w:szCs w:val="26"/>
        </w:rPr>
        <w:t xml:space="preserve"> дисциплины</w:t>
      </w:r>
      <w:r w:rsidR="004A1053" w:rsidRPr="00075854">
        <w:rPr>
          <w:rFonts w:ascii="Times New Roman" w:hAnsi="Times New Roman" w:cs="Times New Roman"/>
          <w:sz w:val="26"/>
          <w:szCs w:val="26"/>
        </w:rPr>
        <w:t>;</w:t>
      </w:r>
    </w:p>
    <w:p w14:paraId="694B6ABB" w14:textId="77777777" w:rsidR="002E450E" w:rsidRDefault="00075854" w:rsidP="002E45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16F" w:rsidRPr="00075854">
        <w:rPr>
          <w:rFonts w:ascii="Times New Roman" w:hAnsi="Times New Roman" w:cs="Times New Roman"/>
          <w:sz w:val="26"/>
          <w:szCs w:val="26"/>
        </w:rPr>
        <w:t>методы преподавания</w:t>
      </w:r>
      <w:r w:rsidR="004A1053" w:rsidRPr="00075854">
        <w:rPr>
          <w:rFonts w:ascii="Times New Roman" w:hAnsi="Times New Roman" w:cs="Times New Roman"/>
          <w:sz w:val="26"/>
          <w:szCs w:val="26"/>
        </w:rPr>
        <w:t>;</w:t>
      </w:r>
    </w:p>
    <w:p w14:paraId="1298CBD9" w14:textId="754BCAD6" w:rsidR="004A1053" w:rsidRPr="002E450E" w:rsidRDefault="002E450E" w:rsidP="002E45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16F" w:rsidRPr="002E450E">
        <w:rPr>
          <w:rFonts w:ascii="Times New Roman" w:hAnsi="Times New Roman" w:cs="Times New Roman"/>
          <w:sz w:val="26"/>
          <w:szCs w:val="26"/>
        </w:rPr>
        <w:t>методы оценивания</w:t>
      </w:r>
      <w:r w:rsidR="004A1053" w:rsidRPr="002E450E">
        <w:rPr>
          <w:rFonts w:ascii="Times New Roman" w:hAnsi="Times New Roman" w:cs="Times New Roman"/>
          <w:sz w:val="26"/>
          <w:szCs w:val="26"/>
        </w:rPr>
        <w:t>.</w:t>
      </w:r>
    </w:p>
    <w:p w14:paraId="092AEADE" w14:textId="6E0A2E7C" w:rsidR="003B71B8" w:rsidRPr="004A69E4" w:rsidRDefault="00D3688E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 xml:space="preserve">6.3. </w:t>
      </w:r>
      <w:r w:rsidR="003B71B8" w:rsidRPr="004A69E4">
        <w:rPr>
          <w:rFonts w:ascii="Times New Roman" w:hAnsi="Times New Roman" w:cs="Times New Roman"/>
          <w:sz w:val="26"/>
          <w:szCs w:val="26"/>
        </w:rPr>
        <w:t>Заявки оцениваются по содержательным признакам в соответствии с Приложением 3.1. к настоящему Положению.</w:t>
      </w:r>
    </w:p>
    <w:p w14:paraId="67D9C568" w14:textId="6D68AA37" w:rsidR="009E67C5" w:rsidRPr="004A69E4" w:rsidRDefault="00157B81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6.</w:t>
      </w:r>
      <w:r w:rsidR="002177DB" w:rsidRPr="004A69E4">
        <w:rPr>
          <w:rFonts w:ascii="Times New Roman" w:hAnsi="Times New Roman" w:cs="Times New Roman"/>
          <w:sz w:val="26"/>
          <w:szCs w:val="26"/>
        </w:rPr>
        <w:t>4</w:t>
      </w:r>
      <w:r w:rsidRPr="004A69E4">
        <w:rPr>
          <w:rFonts w:ascii="Times New Roman" w:hAnsi="Times New Roman" w:cs="Times New Roman"/>
          <w:sz w:val="26"/>
          <w:szCs w:val="26"/>
        </w:rPr>
        <w:t xml:space="preserve">. </w:t>
      </w:r>
      <w:r w:rsidR="009E67C5" w:rsidRPr="004A69E4">
        <w:rPr>
          <w:rFonts w:ascii="Times New Roman" w:hAnsi="Times New Roman" w:cs="Times New Roman"/>
          <w:sz w:val="26"/>
          <w:szCs w:val="26"/>
        </w:rPr>
        <w:t xml:space="preserve">Если </w:t>
      </w:r>
      <w:r w:rsidR="00CA44C4" w:rsidRPr="004A69E4">
        <w:rPr>
          <w:rFonts w:ascii="Times New Roman" w:hAnsi="Times New Roman" w:cs="Times New Roman"/>
          <w:sz w:val="26"/>
          <w:szCs w:val="26"/>
        </w:rPr>
        <w:t xml:space="preserve">соответствующий зарубежный университет-партнер, с которым планируется реализация </w:t>
      </w:r>
      <w:r w:rsidR="002C512A" w:rsidRPr="004A69E4">
        <w:rPr>
          <w:rFonts w:ascii="Times New Roman" w:hAnsi="Times New Roman" w:cs="Times New Roman"/>
          <w:sz w:val="26"/>
          <w:szCs w:val="26"/>
        </w:rPr>
        <w:t xml:space="preserve">совместной </w:t>
      </w:r>
      <w:r w:rsidR="00CA44C4" w:rsidRPr="004A69E4">
        <w:rPr>
          <w:rFonts w:ascii="Times New Roman" w:hAnsi="Times New Roman" w:cs="Times New Roman"/>
          <w:sz w:val="26"/>
          <w:szCs w:val="26"/>
        </w:rPr>
        <w:t>онлайн-дисциплины</w:t>
      </w:r>
      <w:r w:rsidR="00B0091D" w:rsidRPr="004A69E4">
        <w:rPr>
          <w:rFonts w:ascii="Times New Roman" w:hAnsi="Times New Roman" w:cs="Times New Roman"/>
          <w:sz w:val="26"/>
          <w:szCs w:val="26"/>
        </w:rPr>
        <w:t xml:space="preserve">, </w:t>
      </w:r>
      <w:r w:rsidR="009E67C5" w:rsidRPr="004A69E4">
        <w:rPr>
          <w:rFonts w:ascii="Times New Roman" w:hAnsi="Times New Roman" w:cs="Times New Roman"/>
          <w:sz w:val="26"/>
          <w:szCs w:val="26"/>
        </w:rPr>
        <w:t>отнесен к категории «</w:t>
      </w:r>
      <w:r w:rsidR="009E67C5" w:rsidRPr="004A69E4">
        <w:rPr>
          <w:rFonts w:ascii="Times New Roman" w:eastAsia="Calibri" w:hAnsi="Times New Roman" w:cs="Times New Roman"/>
          <w:sz w:val="26"/>
          <w:szCs w:val="26"/>
        </w:rPr>
        <w:t>Стратегическое партнерство» и (или) «Приоритетное партнерство»</w:t>
      </w:r>
      <w:r w:rsidR="00F10C1F" w:rsidRPr="004A69E4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</w:t>
      </w:r>
      <w:r w:rsidR="0ECD9164" w:rsidRPr="004A69E4">
        <w:rPr>
          <w:rFonts w:ascii="Times New Roman" w:eastAsia="Calibri" w:hAnsi="Times New Roman" w:cs="Times New Roman"/>
          <w:sz w:val="26"/>
          <w:szCs w:val="26"/>
        </w:rPr>
        <w:t>Концепцией</w:t>
      </w:r>
      <w:r w:rsidR="009E67C5" w:rsidRPr="004A69E4">
        <w:rPr>
          <w:rFonts w:ascii="Times New Roman" w:eastAsia="Calibri" w:hAnsi="Times New Roman" w:cs="Times New Roman"/>
          <w:sz w:val="26"/>
          <w:szCs w:val="26"/>
        </w:rPr>
        <w:t xml:space="preserve">, то к </w:t>
      </w:r>
      <w:r w:rsidR="009E67C5" w:rsidRPr="004A69E4">
        <w:rPr>
          <w:rFonts w:ascii="Times New Roman" w:hAnsi="Times New Roman" w:cs="Times New Roman"/>
          <w:sz w:val="26"/>
          <w:szCs w:val="26"/>
        </w:rPr>
        <w:t>итоговой сумме баллов по критериям содержательных признаков, котор</w:t>
      </w:r>
      <w:r w:rsidR="3ECE2C9B" w:rsidRPr="004A69E4">
        <w:rPr>
          <w:rFonts w:ascii="Times New Roman" w:hAnsi="Times New Roman" w:cs="Times New Roman"/>
          <w:sz w:val="26"/>
          <w:szCs w:val="26"/>
        </w:rPr>
        <w:t>ую</w:t>
      </w:r>
      <w:r w:rsidR="009E67C5" w:rsidRPr="004A69E4">
        <w:rPr>
          <w:rFonts w:ascii="Times New Roman" w:hAnsi="Times New Roman" w:cs="Times New Roman"/>
          <w:sz w:val="26"/>
          <w:szCs w:val="26"/>
        </w:rPr>
        <w:t xml:space="preserve"> получила заявка, прибавляется </w:t>
      </w:r>
      <w:r w:rsidR="00C67065" w:rsidRPr="004A69E4">
        <w:rPr>
          <w:rFonts w:ascii="Times New Roman" w:hAnsi="Times New Roman" w:cs="Times New Roman"/>
          <w:sz w:val="26"/>
          <w:szCs w:val="26"/>
        </w:rPr>
        <w:t>1</w:t>
      </w:r>
      <w:r w:rsidR="009E67C5" w:rsidRPr="004A69E4">
        <w:rPr>
          <w:rFonts w:ascii="Times New Roman" w:hAnsi="Times New Roman" w:cs="Times New Roman"/>
          <w:sz w:val="26"/>
          <w:szCs w:val="26"/>
        </w:rPr>
        <w:t xml:space="preserve"> (</w:t>
      </w:r>
      <w:r w:rsidR="00C67065" w:rsidRPr="004A69E4">
        <w:rPr>
          <w:rFonts w:ascii="Times New Roman" w:hAnsi="Times New Roman" w:cs="Times New Roman"/>
          <w:sz w:val="26"/>
          <w:szCs w:val="26"/>
        </w:rPr>
        <w:t>один</w:t>
      </w:r>
      <w:r w:rsidR="009E67C5" w:rsidRPr="004A69E4">
        <w:rPr>
          <w:rFonts w:ascii="Times New Roman" w:hAnsi="Times New Roman" w:cs="Times New Roman"/>
          <w:sz w:val="26"/>
          <w:szCs w:val="26"/>
        </w:rPr>
        <w:t xml:space="preserve">) </w:t>
      </w:r>
      <w:r w:rsidR="00872E5D" w:rsidRPr="004A69E4">
        <w:rPr>
          <w:rFonts w:ascii="Times New Roman" w:hAnsi="Times New Roman" w:cs="Times New Roman"/>
          <w:sz w:val="26"/>
          <w:szCs w:val="26"/>
        </w:rPr>
        <w:t xml:space="preserve">дополнительный </w:t>
      </w:r>
      <w:r w:rsidR="009E67C5" w:rsidRPr="004A69E4">
        <w:rPr>
          <w:rFonts w:ascii="Times New Roman" w:hAnsi="Times New Roman" w:cs="Times New Roman"/>
          <w:sz w:val="26"/>
          <w:szCs w:val="26"/>
        </w:rPr>
        <w:t xml:space="preserve">балл. </w:t>
      </w:r>
    </w:p>
    <w:p w14:paraId="5BF64F7F" w14:textId="5900D008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29AC1EA5" w:rsidRPr="004A69E4">
        <w:rPr>
          <w:rFonts w:ascii="Times New Roman" w:hAnsi="Times New Roman" w:cs="Times New Roman"/>
          <w:sz w:val="26"/>
          <w:szCs w:val="26"/>
        </w:rPr>
        <w:t>5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38D3BE99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На рассмотрение Комиссии выносятся только те заявки, которые соответствуют формальным признакам. Отбор заявок на соответствие формальным признакам осуществляется секретарем Комиссии не позднее </w:t>
      </w:r>
      <w:r w:rsidR="00872E5D" w:rsidRPr="004A69E4">
        <w:rPr>
          <w:rFonts w:ascii="Times New Roman" w:hAnsi="Times New Roman" w:cs="Times New Roman"/>
          <w:sz w:val="26"/>
          <w:szCs w:val="26"/>
        </w:rPr>
        <w:t>3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(</w:t>
      </w:r>
      <w:r w:rsidR="00872E5D" w:rsidRPr="004A69E4">
        <w:rPr>
          <w:rFonts w:ascii="Times New Roman" w:hAnsi="Times New Roman" w:cs="Times New Roman"/>
          <w:sz w:val="26"/>
          <w:szCs w:val="26"/>
        </w:rPr>
        <w:t>трех</w:t>
      </w:r>
      <w:r w:rsidR="004A1053" w:rsidRPr="004A69E4">
        <w:rPr>
          <w:rFonts w:ascii="Times New Roman" w:hAnsi="Times New Roman" w:cs="Times New Roman"/>
          <w:sz w:val="26"/>
          <w:szCs w:val="26"/>
        </w:rPr>
        <w:t>) рабочих дней с даты окончания приема заявок на Конкурс путем заполнения оценочного листа</w:t>
      </w:r>
      <w:r w:rsidR="00D4290D" w:rsidRPr="004A69E4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4A1053" w:rsidRPr="004A69E4">
        <w:rPr>
          <w:rFonts w:ascii="Times New Roman" w:hAnsi="Times New Roman" w:cs="Times New Roman"/>
          <w:sz w:val="26"/>
          <w:szCs w:val="26"/>
        </w:rPr>
        <w:t>. Конкурсные документы, одобренные по формальным признакам</w:t>
      </w:r>
      <w:r w:rsidR="00872E5D" w:rsidRPr="004A69E4">
        <w:rPr>
          <w:rFonts w:ascii="Times New Roman" w:hAnsi="Times New Roman" w:cs="Times New Roman"/>
          <w:sz w:val="26"/>
          <w:szCs w:val="26"/>
        </w:rPr>
        <w:t xml:space="preserve">, </w:t>
      </w:r>
      <w:r w:rsidR="004A1053" w:rsidRPr="004A69E4">
        <w:rPr>
          <w:rFonts w:ascii="Times New Roman" w:hAnsi="Times New Roman" w:cs="Times New Roman"/>
          <w:sz w:val="26"/>
          <w:szCs w:val="26"/>
        </w:rPr>
        <w:t>передаются председателю Комиссии для организации оценивания по содержательным признакам.</w:t>
      </w:r>
    </w:p>
    <w:p w14:paraId="322E469A" w14:textId="12E5C51C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5B25B840"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AF66898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Оценка конкурсных документов по содержательным признакам осуществляется членами Комиссии.</w:t>
      </w:r>
      <w:r w:rsidR="00AE2003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Председатель комиссии формирует </w:t>
      </w:r>
      <w:r w:rsidR="004A1053" w:rsidRPr="004A69E4">
        <w:rPr>
          <w:rFonts w:ascii="Times New Roman" w:hAnsi="Times New Roman" w:cs="Times New Roman"/>
          <w:sz w:val="26"/>
          <w:szCs w:val="26"/>
        </w:rPr>
        <w:t>экспертн</w:t>
      </w:r>
      <w:r w:rsidR="00D3688E" w:rsidRPr="004A69E4">
        <w:rPr>
          <w:rFonts w:ascii="Times New Roman" w:hAnsi="Times New Roman" w:cs="Times New Roman"/>
          <w:sz w:val="26"/>
          <w:szCs w:val="26"/>
        </w:rPr>
        <w:t>ые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D3688E" w:rsidRPr="004A69E4">
        <w:rPr>
          <w:rFonts w:ascii="Times New Roman" w:hAnsi="Times New Roman" w:cs="Times New Roman"/>
          <w:sz w:val="26"/>
          <w:szCs w:val="26"/>
        </w:rPr>
        <w:t>ы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из числа членов Комиссии. В состав каждой экспертной группы должно входить не менее 3-х (трех) членов комиссии.</w:t>
      </w:r>
    </w:p>
    <w:p w14:paraId="34574921" w14:textId="16A8EA7A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8C0D418" w:rsidRPr="004A69E4">
        <w:rPr>
          <w:rFonts w:ascii="Times New Roman" w:hAnsi="Times New Roman" w:cs="Times New Roman"/>
          <w:sz w:val="26"/>
          <w:szCs w:val="26"/>
        </w:rPr>
        <w:t>7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5DDE6CF4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Эксперты оформляют заключение по заявке согласно Приложению 3.1. к настоящему Положению.</w:t>
      </w:r>
      <w:r w:rsidR="00314CF2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BE28A4" w:rsidRPr="004A69E4">
        <w:rPr>
          <w:rFonts w:ascii="Times New Roman" w:hAnsi="Times New Roman" w:cs="Times New Roman"/>
          <w:sz w:val="26"/>
          <w:szCs w:val="26"/>
        </w:rPr>
        <w:t xml:space="preserve">Максимальный балл оценки </w:t>
      </w:r>
      <w:r w:rsidR="007B01E9" w:rsidRPr="004A69E4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BE28A4" w:rsidRPr="004A69E4">
        <w:rPr>
          <w:rFonts w:ascii="Times New Roman" w:hAnsi="Times New Roman" w:cs="Times New Roman"/>
          <w:sz w:val="26"/>
          <w:szCs w:val="26"/>
        </w:rPr>
        <w:t>критерия</w:t>
      </w:r>
      <w:r w:rsidR="007B01E9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870395" w:rsidRPr="004A69E4">
        <w:rPr>
          <w:rFonts w:ascii="Times New Roman" w:hAnsi="Times New Roman" w:cs="Times New Roman"/>
          <w:sz w:val="26"/>
          <w:szCs w:val="26"/>
        </w:rPr>
        <w:t>составляет 5 (пять) баллов.</w:t>
      </w:r>
    </w:p>
    <w:p w14:paraId="22BE1B18" w14:textId="06E8C929" w:rsidR="005A1F76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98DEEC5" w:rsidRPr="004A69E4">
        <w:rPr>
          <w:rFonts w:ascii="Times New Roman" w:hAnsi="Times New Roman" w:cs="Times New Roman"/>
          <w:sz w:val="26"/>
          <w:szCs w:val="26"/>
        </w:rPr>
        <w:t>8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54C56609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Комиссия определяет победителей Конкурса на основании э</w:t>
      </w:r>
      <w:r w:rsidR="00530E3C" w:rsidRPr="004A69E4">
        <w:rPr>
          <w:rFonts w:ascii="Times New Roman" w:hAnsi="Times New Roman" w:cs="Times New Roman"/>
          <w:sz w:val="26"/>
          <w:szCs w:val="26"/>
        </w:rPr>
        <w:t xml:space="preserve">кспертных заключений путем определения итоговой суммы баллов по </w:t>
      </w:r>
      <w:r w:rsidR="00A73EEA" w:rsidRPr="004A69E4">
        <w:rPr>
          <w:rFonts w:ascii="Times New Roman" w:hAnsi="Times New Roman" w:cs="Times New Roman"/>
          <w:sz w:val="26"/>
          <w:szCs w:val="26"/>
        </w:rPr>
        <w:t>результатам оценки заявок участников Конкурса</w:t>
      </w:r>
      <w:r w:rsidR="008129E0" w:rsidRPr="004A69E4">
        <w:rPr>
          <w:rFonts w:ascii="Times New Roman" w:hAnsi="Times New Roman" w:cs="Times New Roman"/>
          <w:sz w:val="26"/>
          <w:szCs w:val="26"/>
        </w:rPr>
        <w:t>.</w:t>
      </w:r>
    </w:p>
    <w:p w14:paraId="01DA0AF2" w14:textId="09B1739F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5A1F76" w:rsidRPr="004A69E4">
        <w:rPr>
          <w:rFonts w:ascii="Times New Roman" w:hAnsi="Times New Roman" w:cs="Times New Roman"/>
          <w:sz w:val="26"/>
          <w:szCs w:val="26"/>
        </w:rPr>
        <w:t>.</w:t>
      </w:r>
      <w:r w:rsidR="2F945264" w:rsidRPr="004A69E4">
        <w:rPr>
          <w:rFonts w:ascii="Times New Roman" w:hAnsi="Times New Roman" w:cs="Times New Roman"/>
          <w:sz w:val="26"/>
          <w:szCs w:val="26"/>
        </w:rPr>
        <w:t>9</w:t>
      </w:r>
      <w:r w:rsidR="005A1F76" w:rsidRPr="004A69E4">
        <w:rPr>
          <w:rFonts w:ascii="Times New Roman" w:hAnsi="Times New Roman" w:cs="Times New Roman"/>
          <w:sz w:val="26"/>
          <w:szCs w:val="26"/>
        </w:rPr>
        <w:t xml:space="preserve">. </w:t>
      </w:r>
      <w:r w:rsidR="26D0756E" w:rsidRPr="004A69E4">
        <w:rPr>
          <w:rFonts w:ascii="Times New Roman" w:hAnsi="Times New Roman" w:cs="Times New Roman"/>
          <w:sz w:val="26"/>
          <w:szCs w:val="26"/>
        </w:rPr>
        <w:t>С</w:t>
      </w:r>
      <w:r w:rsidR="004A1053" w:rsidRPr="004A69E4">
        <w:rPr>
          <w:rFonts w:ascii="Times New Roman" w:hAnsi="Times New Roman" w:cs="Times New Roman"/>
          <w:sz w:val="26"/>
          <w:szCs w:val="26"/>
        </w:rPr>
        <w:t>умма баллов по каждому критерию</w:t>
      </w:r>
      <w:r w:rsidR="005A1F76" w:rsidRPr="004A69E4">
        <w:rPr>
          <w:rFonts w:ascii="Times New Roman" w:hAnsi="Times New Roman" w:cs="Times New Roman"/>
          <w:sz w:val="26"/>
          <w:szCs w:val="26"/>
        </w:rPr>
        <w:t xml:space="preserve"> содержательных признаков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рассчитывается как среднее арифметическое суммы баллов, выставленных каждым из </w:t>
      </w:r>
      <w:r w:rsidR="004A1053" w:rsidRPr="004A69E4">
        <w:rPr>
          <w:rFonts w:ascii="Times New Roman" w:hAnsi="Times New Roman" w:cs="Times New Roman"/>
          <w:sz w:val="26"/>
          <w:szCs w:val="26"/>
        </w:rPr>
        <w:lastRenderedPageBreak/>
        <w:t>членов экспертной группы, участвующих в проведении экспертизы, в соответствии с методикой, изложенной в Приложении 4 к настоящему Положению</w:t>
      </w:r>
      <w:r w:rsidR="00DD2AD0" w:rsidRPr="004A69E4">
        <w:rPr>
          <w:rFonts w:ascii="Times New Roman" w:hAnsi="Times New Roman" w:cs="Times New Roman"/>
          <w:sz w:val="26"/>
          <w:szCs w:val="26"/>
        </w:rPr>
        <w:t>.</w:t>
      </w:r>
      <w:r w:rsidR="008C58C6" w:rsidRPr="004A69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E9B66C" w14:textId="2AEB98C3" w:rsidR="004A1053" w:rsidRPr="004A69E4" w:rsidRDefault="0BE6AAE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 xml:space="preserve">6.10. Итоговая оценка определяется как сумма </w:t>
      </w:r>
      <w:r w:rsidR="192B00EC" w:rsidRPr="004A69E4">
        <w:rPr>
          <w:rFonts w:ascii="Times New Roman" w:hAnsi="Times New Roman" w:cs="Times New Roman"/>
          <w:sz w:val="26"/>
          <w:szCs w:val="26"/>
        </w:rPr>
        <w:t xml:space="preserve">баллов по </w:t>
      </w:r>
      <w:r w:rsidRPr="004A69E4">
        <w:rPr>
          <w:rFonts w:ascii="Times New Roman" w:hAnsi="Times New Roman" w:cs="Times New Roman"/>
          <w:sz w:val="26"/>
          <w:szCs w:val="26"/>
        </w:rPr>
        <w:t>содержательны</w:t>
      </w:r>
      <w:r w:rsidR="0EDBD832" w:rsidRPr="004A69E4">
        <w:rPr>
          <w:rFonts w:ascii="Times New Roman" w:hAnsi="Times New Roman" w:cs="Times New Roman"/>
          <w:sz w:val="26"/>
          <w:szCs w:val="26"/>
        </w:rPr>
        <w:t>м</w:t>
      </w:r>
      <w:r w:rsidRPr="004A69E4">
        <w:rPr>
          <w:rFonts w:ascii="Times New Roman" w:hAnsi="Times New Roman" w:cs="Times New Roman"/>
          <w:sz w:val="26"/>
          <w:szCs w:val="26"/>
        </w:rPr>
        <w:t xml:space="preserve"> критери</w:t>
      </w:r>
      <w:r w:rsidR="6D2A6E8E" w:rsidRPr="004A69E4">
        <w:rPr>
          <w:rFonts w:ascii="Times New Roman" w:hAnsi="Times New Roman" w:cs="Times New Roman"/>
          <w:sz w:val="26"/>
          <w:szCs w:val="26"/>
        </w:rPr>
        <w:t>ям</w:t>
      </w:r>
      <w:r w:rsidRPr="004A69E4">
        <w:rPr>
          <w:rFonts w:ascii="Times New Roman" w:hAnsi="Times New Roman" w:cs="Times New Roman"/>
          <w:sz w:val="26"/>
          <w:szCs w:val="26"/>
        </w:rPr>
        <w:t xml:space="preserve"> и дополнительный балл, </w:t>
      </w:r>
      <w:r w:rsidR="24476F32" w:rsidRPr="004A69E4">
        <w:rPr>
          <w:rFonts w:ascii="Times New Roman" w:hAnsi="Times New Roman" w:cs="Times New Roman"/>
          <w:sz w:val="26"/>
          <w:szCs w:val="26"/>
        </w:rPr>
        <w:t>в соответствии с п. 6.4 Положения</w:t>
      </w:r>
      <w:r w:rsidRPr="004A69E4">
        <w:rPr>
          <w:rFonts w:ascii="Times New Roman" w:hAnsi="Times New Roman" w:cs="Times New Roman"/>
          <w:sz w:val="26"/>
          <w:szCs w:val="26"/>
        </w:rPr>
        <w:t>.</w:t>
      </w:r>
    </w:p>
    <w:p w14:paraId="139D3FE6" w14:textId="04C3BC65" w:rsidR="004A1053" w:rsidRPr="004A69E4" w:rsidRDefault="0BE6AAE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 xml:space="preserve">6.11.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Победителями Конкурса признаются заявители, </w:t>
      </w:r>
      <w:r w:rsidR="00D83417" w:rsidRPr="004A69E4">
        <w:rPr>
          <w:rFonts w:ascii="Times New Roman" w:hAnsi="Times New Roman" w:cs="Times New Roman"/>
          <w:sz w:val="26"/>
          <w:szCs w:val="26"/>
        </w:rPr>
        <w:t>получившие наибольшую итоговую сумму баллов</w:t>
      </w:r>
      <w:r w:rsidR="00293B9E" w:rsidRPr="004A69E4">
        <w:rPr>
          <w:rFonts w:ascii="Times New Roman" w:hAnsi="Times New Roman" w:cs="Times New Roman"/>
          <w:sz w:val="26"/>
          <w:szCs w:val="26"/>
        </w:rPr>
        <w:t xml:space="preserve"> по заявке</w:t>
      </w:r>
      <w:r w:rsidR="00D83417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согласно Приложению 5 к настоящему Положению. </w:t>
      </w:r>
    </w:p>
    <w:p w14:paraId="12A903EB" w14:textId="06214E5B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5A1F76" w:rsidRPr="004A69E4">
        <w:rPr>
          <w:rFonts w:ascii="Times New Roman" w:hAnsi="Times New Roman" w:cs="Times New Roman"/>
          <w:sz w:val="26"/>
          <w:szCs w:val="26"/>
        </w:rPr>
        <w:t>.1</w:t>
      </w:r>
      <w:r w:rsidR="00FF3D74" w:rsidRPr="004A69E4">
        <w:rPr>
          <w:rFonts w:ascii="Times New Roman" w:hAnsi="Times New Roman" w:cs="Times New Roman"/>
          <w:sz w:val="26"/>
          <w:szCs w:val="26"/>
        </w:rPr>
        <w:t>2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Минимальное необходимое количество баллов по результатам оценки содержательных признаков и </w:t>
      </w:r>
      <w:r w:rsidR="00200452" w:rsidRPr="004A69E4">
        <w:rPr>
          <w:rFonts w:ascii="Times New Roman" w:hAnsi="Times New Roman" w:cs="Times New Roman"/>
          <w:sz w:val="26"/>
          <w:szCs w:val="26"/>
        </w:rPr>
        <w:t xml:space="preserve">общее </w:t>
      </w:r>
      <w:r w:rsidR="00856B29" w:rsidRPr="004A69E4">
        <w:rPr>
          <w:rFonts w:ascii="Times New Roman" w:hAnsi="Times New Roman" w:cs="Times New Roman"/>
          <w:sz w:val="26"/>
          <w:szCs w:val="26"/>
        </w:rPr>
        <w:t xml:space="preserve">количество победителей 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определяется Комиссией </w:t>
      </w:r>
      <w:r w:rsidR="004A1053" w:rsidRPr="004A69E4">
        <w:rPr>
          <w:rFonts w:ascii="Times New Roman" w:hAnsi="Times New Roman" w:cs="Times New Roman"/>
          <w:sz w:val="26"/>
          <w:szCs w:val="26"/>
        </w:rPr>
        <w:t>ежегодно</w:t>
      </w:r>
      <w:r w:rsidR="00D3688E" w:rsidRPr="004A69E4">
        <w:rPr>
          <w:rFonts w:ascii="Times New Roman" w:hAnsi="Times New Roman" w:cs="Times New Roman"/>
          <w:sz w:val="26"/>
          <w:szCs w:val="26"/>
        </w:rPr>
        <w:t xml:space="preserve">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 учетом объема финансирования на проект. Комиссия вправе принять решение об отсутствии победителей Конкурса.  </w:t>
      </w:r>
    </w:p>
    <w:p w14:paraId="44C2A1EA" w14:textId="0AA34119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3E360A" w:rsidRPr="004A69E4">
        <w:rPr>
          <w:rFonts w:ascii="Times New Roman" w:hAnsi="Times New Roman" w:cs="Times New Roman"/>
          <w:sz w:val="26"/>
          <w:szCs w:val="26"/>
        </w:rPr>
        <w:t>.13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В отношении коллективных заявок общая сумма выплачиваемого стимулирования по онлайн-дисциплине распределяется между участниками о</w:t>
      </w:r>
      <w:r w:rsidR="00C94306">
        <w:rPr>
          <w:rFonts w:ascii="Times New Roman" w:hAnsi="Times New Roman" w:cs="Times New Roman"/>
          <w:sz w:val="26"/>
          <w:szCs w:val="26"/>
        </w:rPr>
        <w:t xml:space="preserve">т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 пропорционально распределению количества учебной нагрузки по дисциплине.</w:t>
      </w:r>
    </w:p>
    <w:p w14:paraId="79CA7688" w14:textId="2A26CFE5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3E360A" w:rsidRPr="004A69E4">
        <w:rPr>
          <w:rFonts w:ascii="Times New Roman" w:hAnsi="Times New Roman" w:cs="Times New Roman"/>
          <w:sz w:val="26"/>
          <w:szCs w:val="26"/>
        </w:rPr>
        <w:t>.14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</w:r>
      <w:r w:rsidR="00F71348" w:rsidRPr="004A69E4">
        <w:rPr>
          <w:rFonts w:ascii="Times New Roman" w:hAnsi="Times New Roman" w:cs="Times New Roman"/>
          <w:sz w:val="26"/>
          <w:szCs w:val="26"/>
        </w:rPr>
        <w:t xml:space="preserve">Определение победителей происходит </w:t>
      </w:r>
      <w:r w:rsidR="004A1053" w:rsidRPr="004A69E4">
        <w:rPr>
          <w:rFonts w:ascii="Times New Roman" w:hAnsi="Times New Roman" w:cs="Times New Roman"/>
          <w:sz w:val="26"/>
          <w:szCs w:val="26"/>
        </w:rPr>
        <w:t>путем голосования членов Комиссии</w:t>
      </w:r>
      <w:r w:rsidR="00F71348" w:rsidRPr="004A69E4">
        <w:rPr>
          <w:rFonts w:ascii="Times New Roman" w:hAnsi="Times New Roman" w:cs="Times New Roman"/>
          <w:sz w:val="26"/>
          <w:szCs w:val="26"/>
        </w:rPr>
        <w:t>. Решение принимается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 не менее чем двумя третями голосов от общего числа голосов членов Комиссии, присутствующих на заседании</w:t>
      </w:r>
      <w:r w:rsidR="00200452" w:rsidRPr="004A69E4">
        <w:rPr>
          <w:rFonts w:ascii="Times New Roman" w:hAnsi="Times New Roman" w:cs="Times New Roman"/>
          <w:sz w:val="26"/>
          <w:szCs w:val="26"/>
        </w:rPr>
        <w:t xml:space="preserve"> и фиксируется в Протоколе </w:t>
      </w:r>
      <w:r w:rsidR="0088303A" w:rsidRPr="004A69E4">
        <w:rPr>
          <w:rFonts w:ascii="Times New Roman" w:hAnsi="Times New Roman" w:cs="Times New Roman"/>
          <w:sz w:val="26"/>
          <w:szCs w:val="26"/>
        </w:rPr>
        <w:t>К</w:t>
      </w:r>
      <w:r w:rsidR="00044301" w:rsidRPr="004A69E4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0A1A18" w:rsidRPr="004A69E4">
        <w:rPr>
          <w:rFonts w:ascii="Times New Roman" w:hAnsi="Times New Roman" w:cs="Times New Roman"/>
          <w:sz w:val="26"/>
          <w:szCs w:val="26"/>
        </w:rPr>
        <w:t>(Приложение 5)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200452" w:rsidRPr="004A69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F76E0C" w14:textId="4EEB3127" w:rsidR="000A1A18" w:rsidRPr="004A69E4" w:rsidRDefault="003E360A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6.15</w:t>
      </w:r>
      <w:r w:rsidR="0088303A" w:rsidRPr="004A69E4">
        <w:rPr>
          <w:rFonts w:ascii="Times New Roman" w:hAnsi="Times New Roman" w:cs="Times New Roman"/>
          <w:sz w:val="26"/>
          <w:szCs w:val="26"/>
        </w:rPr>
        <w:t>. Выписка из Протокола К</w:t>
      </w:r>
      <w:r w:rsidR="000A1A18" w:rsidRPr="004A69E4">
        <w:rPr>
          <w:rFonts w:ascii="Times New Roman" w:hAnsi="Times New Roman" w:cs="Times New Roman"/>
          <w:sz w:val="26"/>
          <w:szCs w:val="26"/>
        </w:rPr>
        <w:t>омиссии публикуется на корпорат</w:t>
      </w:r>
      <w:r w:rsidR="00535437">
        <w:rPr>
          <w:rFonts w:ascii="Times New Roman" w:hAnsi="Times New Roman" w:cs="Times New Roman"/>
          <w:sz w:val="26"/>
          <w:szCs w:val="26"/>
        </w:rPr>
        <w:t xml:space="preserve">ивном портале (сайте) НИУ ВШЭ - </w:t>
      </w:r>
      <w:r w:rsidR="000A1A18" w:rsidRPr="004A69E4">
        <w:rPr>
          <w:rFonts w:ascii="Times New Roman" w:hAnsi="Times New Roman" w:cs="Times New Roman"/>
          <w:sz w:val="26"/>
          <w:szCs w:val="26"/>
        </w:rPr>
        <w:t xml:space="preserve">Санкт-Петербург по адресу: </w:t>
      </w:r>
      <w:hyperlink r:id="rId8" w:history="1">
        <w:r w:rsidR="000A1A18" w:rsidRPr="004A69E4">
          <w:rPr>
            <w:rStyle w:val="a3"/>
            <w:rFonts w:ascii="Times New Roman" w:hAnsi="Times New Roman" w:cs="Times New Roman"/>
            <w:sz w:val="26"/>
            <w:szCs w:val="26"/>
          </w:rPr>
          <w:t>http://www.spb.hse.ru</w:t>
        </w:r>
      </w:hyperlink>
      <w:r w:rsidR="000A1A18" w:rsidRPr="004A69E4">
        <w:rPr>
          <w:rFonts w:ascii="Times New Roman" w:hAnsi="Times New Roman" w:cs="Times New Roman"/>
          <w:sz w:val="26"/>
          <w:szCs w:val="26"/>
        </w:rPr>
        <w:t xml:space="preserve"> не позднее 5 (пяти) рабочих дней со дня получения решения Комиссии.</w:t>
      </w:r>
    </w:p>
    <w:p w14:paraId="0A3B5DFA" w14:textId="1435C8ED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6</w:t>
      </w:r>
      <w:r w:rsidR="003E360A" w:rsidRPr="004A69E4">
        <w:rPr>
          <w:rFonts w:ascii="Times New Roman" w:hAnsi="Times New Roman" w:cs="Times New Roman"/>
          <w:sz w:val="26"/>
          <w:szCs w:val="26"/>
        </w:rPr>
        <w:t>.16</w:t>
      </w:r>
      <w:r w:rsidR="004A1053" w:rsidRPr="004A69E4">
        <w:rPr>
          <w:rFonts w:ascii="Times New Roman" w:hAnsi="Times New Roman" w:cs="Times New Roman"/>
          <w:sz w:val="26"/>
          <w:szCs w:val="26"/>
        </w:rPr>
        <w:t>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Стимулирование победителям Конкурса выплачивается по представлению председателя Комиссии и на основа</w:t>
      </w:r>
      <w:r w:rsidR="00B86BF2">
        <w:rPr>
          <w:rFonts w:ascii="Times New Roman" w:hAnsi="Times New Roman" w:cs="Times New Roman"/>
          <w:sz w:val="26"/>
          <w:szCs w:val="26"/>
        </w:rPr>
        <w:t xml:space="preserve">нии приказа директора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Санкт-Петербург.</w:t>
      </w:r>
    </w:p>
    <w:p w14:paraId="2290F253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AD1DF7" w14:textId="3674DEDD" w:rsidR="004A1053" w:rsidRPr="004A69E4" w:rsidRDefault="00582334" w:rsidP="002B0C0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9E4">
        <w:rPr>
          <w:rFonts w:ascii="Times New Roman" w:hAnsi="Times New Roman" w:cs="Times New Roman"/>
          <w:b/>
          <w:sz w:val="26"/>
          <w:szCs w:val="26"/>
        </w:rPr>
        <w:t>7</w:t>
      </w:r>
      <w:r w:rsidR="00FF2729">
        <w:rPr>
          <w:rFonts w:ascii="Times New Roman" w:hAnsi="Times New Roman" w:cs="Times New Roman"/>
          <w:b/>
          <w:sz w:val="26"/>
          <w:szCs w:val="26"/>
        </w:rPr>
        <w:t>. Хранение материалов К</w:t>
      </w:r>
      <w:r w:rsidR="002B0C05" w:rsidRPr="004A69E4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65634EF7" w14:textId="77777777" w:rsidR="004A1053" w:rsidRPr="004A69E4" w:rsidRDefault="004A1053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D94973" w14:textId="67782577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7</w:t>
      </w:r>
      <w:r w:rsidR="004A1053" w:rsidRPr="004A69E4">
        <w:rPr>
          <w:rFonts w:ascii="Times New Roman" w:hAnsi="Times New Roman" w:cs="Times New Roman"/>
          <w:sz w:val="26"/>
          <w:szCs w:val="26"/>
        </w:rPr>
        <w:t>.1.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>Протоколы Комиссии и экспертные заключения хранятся в печатном виде в Комиссии в течение 5 (пяти) лет.</w:t>
      </w:r>
    </w:p>
    <w:p w14:paraId="03E393F4" w14:textId="4586DB64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7</w:t>
      </w:r>
      <w:r w:rsidR="004A1053" w:rsidRPr="004A69E4">
        <w:rPr>
          <w:rFonts w:ascii="Times New Roman" w:hAnsi="Times New Roman" w:cs="Times New Roman"/>
          <w:sz w:val="26"/>
          <w:szCs w:val="26"/>
        </w:rPr>
        <w:t>.2.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Материалы Конкурса (заявки, пакет учебно-методических материалов по учебной дисциплине и др.) хранятся в электронном виде в течение 5 </w:t>
      </w:r>
      <w:r w:rsidR="00F205DB">
        <w:rPr>
          <w:rFonts w:ascii="Times New Roman" w:hAnsi="Times New Roman" w:cs="Times New Roman"/>
          <w:sz w:val="26"/>
          <w:szCs w:val="26"/>
        </w:rPr>
        <w:t xml:space="preserve">(пяти) лет на сервере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 xml:space="preserve">Санкт-Петербург в специальной папке. Доступ к указанной папке имеют председатель Комиссии, секретарь Комиссии, </w:t>
      </w:r>
      <w:r w:rsidR="002E1C29">
        <w:rPr>
          <w:rFonts w:ascii="Times New Roman" w:hAnsi="Times New Roman" w:cs="Times New Roman"/>
          <w:sz w:val="26"/>
          <w:szCs w:val="26"/>
        </w:rPr>
        <w:t xml:space="preserve">заместитель директора НИУ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Санкт-Петербург, который осуществляет руководство деятельностью НИУ</w:t>
      </w:r>
      <w:r w:rsidR="00B064AD">
        <w:rPr>
          <w:rFonts w:ascii="Times New Roman" w:hAnsi="Times New Roman" w:cs="Times New Roman"/>
          <w:sz w:val="26"/>
          <w:szCs w:val="26"/>
        </w:rPr>
        <w:t xml:space="preserve"> ВШЭ - </w:t>
      </w:r>
      <w:r w:rsidR="004A1053" w:rsidRPr="004A69E4">
        <w:rPr>
          <w:rFonts w:ascii="Times New Roman" w:hAnsi="Times New Roman" w:cs="Times New Roman"/>
          <w:sz w:val="26"/>
          <w:szCs w:val="26"/>
        </w:rPr>
        <w:t>Санкт-Петербург по вопросу реализации образовательных программ высшего образования.</w:t>
      </w:r>
    </w:p>
    <w:p w14:paraId="4CAF9C94" w14:textId="632AE502" w:rsidR="004A1053" w:rsidRPr="004A69E4" w:rsidRDefault="006B6640" w:rsidP="009B44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9E4">
        <w:rPr>
          <w:rFonts w:ascii="Times New Roman" w:hAnsi="Times New Roman" w:cs="Times New Roman"/>
          <w:sz w:val="26"/>
          <w:szCs w:val="26"/>
        </w:rPr>
        <w:t>7</w:t>
      </w:r>
      <w:r w:rsidR="004A1053" w:rsidRPr="004A69E4">
        <w:rPr>
          <w:rFonts w:ascii="Times New Roman" w:hAnsi="Times New Roman" w:cs="Times New Roman"/>
          <w:sz w:val="26"/>
          <w:szCs w:val="26"/>
        </w:rPr>
        <w:t>.3.</w:t>
      </w:r>
      <w:r w:rsidR="004A1053" w:rsidRPr="004A69E4">
        <w:rPr>
          <w:rFonts w:ascii="Times New Roman" w:hAnsi="Times New Roman" w:cs="Times New Roman"/>
          <w:sz w:val="26"/>
          <w:szCs w:val="26"/>
        </w:rPr>
        <w:tab/>
        <w:t xml:space="preserve">Размещение материалов в папке на сетевом диске обеспечивает секретарь Комиссии. </w:t>
      </w:r>
    </w:p>
    <w:p w14:paraId="70112FB0" w14:textId="77777777" w:rsidR="009725E8" w:rsidRPr="004A69E4" w:rsidRDefault="009725E8" w:rsidP="009B445B">
      <w:pPr>
        <w:pStyle w:val="FR2"/>
        <w:spacing w:before="0"/>
        <w:ind w:left="0" w:firstLine="709"/>
        <w:jc w:val="right"/>
        <w:rPr>
          <w:sz w:val="26"/>
          <w:szCs w:val="26"/>
        </w:rPr>
      </w:pPr>
    </w:p>
    <w:p w14:paraId="5E5F6E31" w14:textId="77777777" w:rsidR="009725E8" w:rsidRPr="004A69E4" w:rsidRDefault="009725E8" w:rsidP="009B445B">
      <w:pPr>
        <w:pStyle w:val="FR2"/>
        <w:spacing w:before="0"/>
        <w:ind w:left="0" w:firstLine="709"/>
        <w:jc w:val="right"/>
        <w:rPr>
          <w:sz w:val="26"/>
          <w:szCs w:val="26"/>
        </w:rPr>
      </w:pPr>
    </w:p>
    <w:sectPr w:rsidR="009725E8" w:rsidRPr="004A69E4" w:rsidSect="00602B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47BF" w14:textId="77777777" w:rsidR="002104DC" w:rsidRDefault="002104DC" w:rsidP="004A1053">
      <w:r>
        <w:separator/>
      </w:r>
    </w:p>
  </w:endnote>
  <w:endnote w:type="continuationSeparator" w:id="0">
    <w:p w14:paraId="208B4F93" w14:textId="77777777" w:rsidR="002104DC" w:rsidRDefault="002104DC" w:rsidP="004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BEBB0" w14:textId="77777777" w:rsidR="002104DC" w:rsidRDefault="002104DC" w:rsidP="004A1053">
      <w:r>
        <w:separator/>
      </w:r>
    </w:p>
  </w:footnote>
  <w:footnote w:type="continuationSeparator" w:id="0">
    <w:p w14:paraId="51E77550" w14:textId="77777777" w:rsidR="002104DC" w:rsidRDefault="002104DC" w:rsidP="004A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260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11E6963" w14:textId="1FC144A9" w:rsidR="00C329B7" w:rsidRPr="00C329B7" w:rsidRDefault="00C329B7">
        <w:pPr>
          <w:pStyle w:val="af2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329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329B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329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51514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C329B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3846487" w14:textId="77777777" w:rsidR="00C329B7" w:rsidRDefault="00C329B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98E"/>
    <w:multiLevelType w:val="hybridMultilevel"/>
    <w:tmpl w:val="3E6052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9F37F3"/>
    <w:multiLevelType w:val="hybridMultilevel"/>
    <w:tmpl w:val="B1CE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A20"/>
    <w:multiLevelType w:val="hybridMultilevel"/>
    <w:tmpl w:val="1906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46300"/>
    <w:multiLevelType w:val="multilevel"/>
    <w:tmpl w:val="732E4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945142"/>
    <w:multiLevelType w:val="hybridMultilevel"/>
    <w:tmpl w:val="175C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11C"/>
    <w:multiLevelType w:val="hybridMultilevel"/>
    <w:tmpl w:val="C9FA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9107F"/>
    <w:multiLevelType w:val="hybridMultilevel"/>
    <w:tmpl w:val="3CD6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0918"/>
    <w:multiLevelType w:val="hybridMultilevel"/>
    <w:tmpl w:val="62AAA1B8"/>
    <w:lvl w:ilvl="0" w:tplc="2124A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D677E"/>
    <w:multiLevelType w:val="hybridMultilevel"/>
    <w:tmpl w:val="189E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4BC8"/>
    <w:multiLevelType w:val="hybridMultilevel"/>
    <w:tmpl w:val="0574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703F6"/>
    <w:multiLevelType w:val="hybridMultilevel"/>
    <w:tmpl w:val="53D45F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53"/>
    <w:rsid w:val="00004718"/>
    <w:rsid w:val="00007951"/>
    <w:rsid w:val="000133A3"/>
    <w:rsid w:val="00016AA1"/>
    <w:rsid w:val="00027D41"/>
    <w:rsid w:val="000355E6"/>
    <w:rsid w:val="000407D5"/>
    <w:rsid w:val="000420ED"/>
    <w:rsid w:val="00044301"/>
    <w:rsid w:val="0004718E"/>
    <w:rsid w:val="00064BDB"/>
    <w:rsid w:val="00072415"/>
    <w:rsid w:val="00075854"/>
    <w:rsid w:val="00086C51"/>
    <w:rsid w:val="00092FF8"/>
    <w:rsid w:val="000A1A18"/>
    <w:rsid w:val="000A6FBD"/>
    <w:rsid w:val="000B12D5"/>
    <w:rsid w:val="000C5491"/>
    <w:rsid w:val="000C6114"/>
    <w:rsid w:val="000D7DEE"/>
    <w:rsid w:val="000E0CE8"/>
    <w:rsid w:val="000E3002"/>
    <w:rsid w:val="000E4C48"/>
    <w:rsid w:val="00106FD9"/>
    <w:rsid w:val="00107A9C"/>
    <w:rsid w:val="00125047"/>
    <w:rsid w:val="0012675A"/>
    <w:rsid w:val="00135C00"/>
    <w:rsid w:val="00142ACF"/>
    <w:rsid w:val="00144E6F"/>
    <w:rsid w:val="00150F46"/>
    <w:rsid w:val="0015491E"/>
    <w:rsid w:val="00155CC3"/>
    <w:rsid w:val="00157B81"/>
    <w:rsid w:val="00162155"/>
    <w:rsid w:val="0016252E"/>
    <w:rsid w:val="001712AE"/>
    <w:rsid w:val="00171F8F"/>
    <w:rsid w:val="00180C8C"/>
    <w:rsid w:val="00181B4E"/>
    <w:rsid w:val="00181F7F"/>
    <w:rsid w:val="001825CE"/>
    <w:rsid w:val="001A213D"/>
    <w:rsid w:val="001A3FC3"/>
    <w:rsid w:val="001B432D"/>
    <w:rsid w:val="001C5523"/>
    <w:rsid w:val="001C58C6"/>
    <w:rsid w:val="001E1351"/>
    <w:rsid w:val="001E6FE7"/>
    <w:rsid w:val="001E7351"/>
    <w:rsid w:val="001F1957"/>
    <w:rsid w:val="00200452"/>
    <w:rsid w:val="002033B0"/>
    <w:rsid w:val="00203A44"/>
    <w:rsid w:val="002045EA"/>
    <w:rsid w:val="00205410"/>
    <w:rsid w:val="0020673D"/>
    <w:rsid w:val="002104DC"/>
    <w:rsid w:val="00210E06"/>
    <w:rsid w:val="0021182F"/>
    <w:rsid w:val="002177DB"/>
    <w:rsid w:val="00231978"/>
    <w:rsid w:val="00231D92"/>
    <w:rsid w:val="0023337B"/>
    <w:rsid w:val="002436C4"/>
    <w:rsid w:val="00243D05"/>
    <w:rsid w:val="0024620E"/>
    <w:rsid w:val="002473B0"/>
    <w:rsid w:val="002473DE"/>
    <w:rsid w:val="00250C9B"/>
    <w:rsid w:val="002535DF"/>
    <w:rsid w:val="0025438C"/>
    <w:rsid w:val="00281400"/>
    <w:rsid w:val="0028178A"/>
    <w:rsid w:val="00291423"/>
    <w:rsid w:val="00293B9E"/>
    <w:rsid w:val="002B0C05"/>
    <w:rsid w:val="002B4B8B"/>
    <w:rsid w:val="002C512A"/>
    <w:rsid w:val="002D0EDE"/>
    <w:rsid w:val="002E12A7"/>
    <w:rsid w:val="002E1C29"/>
    <w:rsid w:val="002E450E"/>
    <w:rsid w:val="002E713B"/>
    <w:rsid w:val="002F6C7B"/>
    <w:rsid w:val="00314CF2"/>
    <w:rsid w:val="00316F5D"/>
    <w:rsid w:val="00336750"/>
    <w:rsid w:val="00375EB2"/>
    <w:rsid w:val="0038453E"/>
    <w:rsid w:val="00396096"/>
    <w:rsid w:val="00396C8B"/>
    <w:rsid w:val="003A3DD9"/>
    <w:rsid w:val="003B71B8"/>
    <w:rsid w:val="003C6359"/>
    <w:rsid w:val="003C6979"/>
    <w:rsid w:val="003D2D25"/>
    <w:rsid w:val="003E360A"/>
    <w:rsid w:val="003E5405"/>
    <w:rsid w:val="003F0984"/>
    <w:rsid w:val="003F1BB4"/>
    <w:rsid w:val="003F341E"/>
    <w:rsid w:val="003F4440"/>
    <w:rsid w:val="003F7BF2"/>
    <w:rsid w:val="00402E7F"/>
    <w:rsid w:val="0040471F"/>
    <w:rsid w:val="00411263"/>
    <w:rsid w:val="00411467"/>
    <w:rsid w:val="00413FC2"/>
    <w:rsid w:val="00424306"/>
    <w:rsid w:val="00434061"/>
    <w:rsid w:val="00440110"/>
    <w:rsid w:val="00440512"/>
    <w:rsid w:val="00440F6C"/>
    <w:rsid w:val="00451514"/>
    <w:rsid w:val="0045741B"/>
    <w:rsid w:val="00467F94"/>
    <w:rsid w:val="00473179"/>
    <w:rsid w:val="00473E84"/>
    <w:rsid w:val="0047549E"/>
    <w:rsid w:val="00493504"/>
    <w:rsid w:val="00497923"/>
    <w:rsid w:val="004A1053"/>
    <w:rsid w:val="004A69E4"/>
    <w:rsid w:val="004B0D75"/>
    <w:rsid w:val="004B3B83"/>
    <w:rsid w:val="004B6E1A"/>
    <w:rsid w:val="004C0CC8"/>
    <w:rsid w:val="004C3764"/>
    <w:rsid w:val="004D1394"/>
    <w:rsid w:val="004D4BAB"/>
    <w:rsid w:val="004D4E52"/>
    <w:rsid w:val="004D5F90"/>
    <w:rsid w:val="004D6E51"/>
    <w:rsid w:val="004E0215"/>
    <w:rsid w:val="004E4780"/>
    <w:rsid w:val="004E6DFF"/>
    <w:rsid w:val="004F4368"/>
    <w:rsid w:val="00500873"/>
    <w:rsid w:val="00520C5F"/>
    <w:rsid w:val="00522ED1"/>
    <w:rsid w:val="00530E3C"/>
    <w:rsid w:val="00531B53"/>
    <w:rsid w:val="00535437"/>
    <w:rsid w:val="00535763"/>
    <w:rsid w:val="005379F2"/>
    <w:rsid w:val="00550636"/>
    <w:rsid w:val="00552602"/>
    <w:rsid w:val="005575F8"/>
    <w:rsid w:val="005808AB"/>
    <w:rsid w:val="00582334"/>
    <w:rsid w:val="00587F08"/>
    <w:rsid w:val="005A1F76"/>
    <w:rsid w:val="005A42C0"/>
    <w:rsid w:val="005A5EE2"/>
    <w:rsid w:val="005B005A"/>
    <w:rsid w:val="005B4204"/>
    <w:rsid w:val="005D1946"/>
    <w:rsid w:val="005D2A9F"/>
    <w:rsid w:val="005D2AE2"/>
    <w:rsid w:val="005D6FF6"/>
    <w:rsid w:val="005E29A7"/>
    <w:rsid w:val="005F14D0"/>
    <w:rsid w:val="005F2CED"/>
    <w:rsid w:val="005F6EE4"/>
    <w:rsid w:val="00602BAF"/>
    <w:rsid w:val="00604141"/>
    <w:rsid w:val="00614560"/>
    <w:rsid w:val="00620BC9"/>
    <w:rsid w:val="00624E2F"/>
    <w:rsid w:val="00626119"/>
    <w:rsid w:val="006305B2"/>
    <w:rsid w:val="006339B9"/>
    <w:rsid w:val="00640DFB"/>
    <w:rsid w:val="006444F7"/>
    <w:rsid w:val="00651F06"/>
    <w:rsid w:val="006741C6"/>
    <w:rsid w:val="00682729"/>
    <w:rsid w:val="00683416"/>
    <w:rsid w:val="00684649"/>
    <w:rsid w:val="0069385A"/>
    <w:rsid w:val="00696AC3"/>
    <w:rsid w:val="006A2CE9"/>
    <w:rsid w:val="006A49DA"/>
    <w:rsid w:val="006A5023"/>
    <w:rsid w:val="006A60CE"/>
    <w:rsid w:val="006B2201"/>
    <w:rsid w:val="006B5124"/>
    <w:rsid w:val="006B6640"/>
    <w:rsid w:val="006B6C33"/>
    <w:rsid w:val="006C3522"/>
    <w:rsid w:val="006C406F"/>
    <w:rsid w:val="006C6BA7"/>
    <w:rsid w:val="006D729C"/>
    <w:rsid w:val="006E1E08"/>
    <w:rsid w:val="006E3042"/>
    <w:rsid w:val="006F08C8"/>
    <w:rsid w:val="0070179F"/>
    <w:rsid w:val="007033E0"/>
    <w:rsid w:val="0071213C"/>
    <w:rsid w:val="0071511C"/>
    <w:rsid w:val="00732888"/>
    <w:rsid w:val="007337C6"/>
    <w:rsid w:val="0074132D"/>
    <w:rsid w:val="00754B55"/>
    <w:rsid w:val="007550D4"/>
    <w:rsid w:val="00771AEF"/>
    <w:rsid w:val="0078385E"/>
    <w:rsid w:val="00784D46"/>
    <w:rsid w:val="00790780"/>
    <w:rsid w:val="00792A9B"/>
    <w:rsid w:val="007948A0"/>
    <w:rsid w:val="007B01E9"/>
    <w:rsid w:val="007C121B"/>
    <w:rsid w:val="007C5DF7"/>
    <w:rsid w:val="007D185F"/>
    <w:rsid w:val="007D6BD2"/>
    <w:rsid w:val="007E5C9F"/>
    <w:rsid w:val="007F3BA1"/>
    <w:rsid w:val="007F5E56"/>
    <w:rsid w:val="007F7C92"/>
    <w:rsid w:val="008027B4"/>
    <w:rsid w:val="008129E0"/>
    <w:rsid w:val="00830E34"/>
    <w:rsid w:val="008327F7"/>
    <w:rsid w:val="00836E57"/>
    <w:rsid w:val="00837ED1"/>
    <w:rsid w:val="008403FB"/>
    <w:rsid w:val="00844C0F"/>
    <w:rsid w:val="008454C1"/>
    <w:rsid w:val="00845D68"/>
    <w:rsid w:val="00853BCA"/>
    <w:rsid w:val="00856B29"/>
    <w:rsid w:val="00861529"/>
    <w:rsid w:val="00862773"/>
    <w:rsid w:val="00865C4B"/>
    <w:rsid w:val="0086648C"/>
    <w:rsid w:val="00870395"/>
    <w:rsid w:val="00871D93"/>
    <w:rsid w:val="00872E5D"/>
    <w:rsid w:val="0088303A"/>
    <w:rsid w:val="00885A8C"/>
    <w:rsid w:val="00890392"/>
    <w:rsid w:val="0089163F"/>
    <w:rsid w:val="008979B5"/>
    <w:rsid w:val="00897CFE"/>
    <w:rsid w:val="008B4C2B"/>
    <w:rsid w:val="008B6351"/>
    <w:rsid w:val="008B6910"/>
    <w:rsid w:val="008C1445"/>
    <w:rsid w:val="008C4762"/>
    <w:rsid w:val="008C58C6"/>
    <w:rsid w:val="008D26F2"/>
    <w:rsid w:val="008D3911"/>
    <w:rsid w:val="008D4EAB"/>
    <w:rsid w:val="008E20B0"/>
    <w:rsid w:val="008F07E2"/>
    <w:rsid w:val="008F4AE3"/>
    <w:rsid w:val="008F51A0"/>
    <w:rsid w:val="008F6D59"/>
    <w:rsid w:val="008F7F9D"/>
    <w:rsid w:val="0091316F"/>
    <w:rsid w:val="00926668"/>
    <w:rsid w:val="00927F21"/>
    <w:rsid w:val="00933FC0"/>
    <w:rsid w:val="00937129"/>
    <w:rsid w:val="00942A96"/>
    <w:rsid w:val="00945B47"/>
    <w:rsid w:val="00950CF4"/>
    <w:rsid w:val="00953E91"/>
    <w:rsid w:val="0095730F"/>
    <w:rsid w:val="00963B6F"/>
    <w:rsid w:val="00970752"/>
    <w:rsid w:val="009725E8"/>
    <w:rsid w:val="00973A8A"/>
    <w:rsid w:val="00975FCE"/>
    <w:rsid w:val="00976257"/>
    <w:rsid w:val="00977FF3"/>
    <w:rsid w:val="0097A836"/>
    <w:rsid w:val="009807DF"/>
    <w:rsid w:val="009850FC"/>
    <w:rsid w:val="00991AF4"/>
    <w:rsid w:val="00993F4F"/>
    <w:rsid w:val="009973BA"/>
    <w:rsid w:val="009A1E28"/>
    <w:rsid w:val="009B26EE"/>
    <w:rsid w:val="009B3CAC"/>
    <w:rsid w:val="009B445B"/>
    <w:rsid w:val="009B4630"/>
    <w:rsid w:val="009B6044"/>
    <w:rsid w:val="009B640F"/>
    <w:rsid w:val="009D0AAE"/>
    <w:rsid w:val="009D6010"/>
    <w:rsid w:val="009E67C5"/>
    <w:rsid w:val="009F55D0"/>
    <w:rsid w:val="00A04F3F"/>
    <w:rsid w:val="00A065EF"/>
    <w:rsid w:val="00A07229"/>
    <w:rsid w:val="00A07CFE"/>
    <w:rsid w:val="00A1798D"/>
    <w:rsid w:val="00A17FCA"/>
    <w:rsid w:val="00A33229"/>
    <w:rsid w:val="00A37041"/>
    <w:rsid w:val="00A37BB8"/>
    <w:rsid w:val="00A41C53"/>
    <w:rsid w:val="00A42525"/>
    <w:rsid w:val="00A42775"/>
    <w:rsid w:val="00A47EC1"/>
    <w:rsid w:val="00A545D2"/>
    <w:rsid w:val="00A56C2E"/>
    <w:rsid w:val="00A66210"/>
    <w:rsid w:val="00A72991"/>
    <w:rsid w:val="00A73EEA"/>
    <w:rsid w:val="00A75A2D"/>
    <w:rsid w:val="00A77C2C"/>
    <w:rsid w:val="00A80191"/>
    <w:rsid w:val="00A82564"/>
    <w:rsid w:val="00A9527B"/>
    <w:rsid w:val="00AA1225"/>
    <w:rsid w:val="00AA244F"/>
    <w:rsid w:val="00AA45A5"/>
    <w:rsid w:val="00AA50B6"/>
    <w:rsid w:val="00AA78B8"/>
    <w:rsid w:val="00AB7421"/>
    <w:rsid w:val="00AC16DF"/>
    <w:rsid w:val="00AC72E6"/>
    <w:rsid w:val="00AD58A5"/>
    <w:rsid w:val="00AD7838"/>
    <w:rsid w:val="00AE1F66"/>
    <w:rsid w:val="00AE2003"/>
    <w:rsid w:val="00AE5291"/>
    <w:rsid w:val="00AF02DC"/>
    <w:rsid w:val="00AF1842"/>
    <w:rsid w:val="00B008A7"/>
    <w:rsid w:val="00B0091D"/>
    <w:rsid w:val="00B01FA6"/>
    <w:rsid w:val="00B02DCE"/>
    <w:rsid w:val="00B03AEF"/>
    <w:rsid w:val="00B05722"/>
    <w:rsid w:val="00B064AD"/>
    <w:rsid w:val="00B124CE"/>
    <w:rsid w:val="00B14740"/>
    <w:rsid w:val="00B310D7"/>
    <w:rsid w:val="00B32991"/>
    <w:rsid w:val="00B514A9"/>
    <w:rsid w:val="00B527EB"/>
    <w:rsid w:val="00B6012C"/>
    <w:rsid w:val="00B720BC"/>
    <w:rsid w:val="00B72854"/>
    <w:rsid w:val="00B74FCA"/>
    <w:rsid w:val="00B76073"/>
    <w:rsid w:val="00B773B2"/>
    <w:rsid w:val="00B86BF2"/>
    <w:rsid w:val="00B8767D"/>
    <w:rsid w:val="00B87D72"/>
    <w:rsid w:val="00BA6783"/>
    <w:rsid w:val="00BB09C4"/>
    <w:rsid w:val="00BB52A5"/>
    <w:rsid w:val="00BD08ED"/>
    <w:rsid w:val="00BD3DF6"/>
    <w:rsid w:val="00BD5E0B"/>
    <w:rsid w:val="00BE035C"/>
    <w:rsid w:val="00BE1147"/>
    <w:rsid w:val="00BE28A4"/>
    <w:rsid w:val="00BF22F7"/>
    <w:rsid w:val="00C11AC5"/>
    <w:rsid w:val="00C25817"/>
    <w:rsid w:val="00C26136"/>
    <w:rsid w:val="00C329B7"/>
    <w:rsid w:val="00C34312"/>
    <w:rsid w:val="00C41BA4"/>
    <w:rsid w:val="00C67065"/>
    <w:rsid w:val="00C81529"/>
    <w:rsid w:val="00C84483"/>
    <w:rsid w:val="00C94306"/>
    <w:rsid w:val="00CA44C4"/>
    <w:rsid w:val="00CA5C11"/>
    <w:rsid w:val="00CB2AB7"/>
    <w:rsid w:val="00CB3C19"/>
    <w:rsid w:val="00CC1CF8"/>
    <w:rsid w:val="00CC2752"/>
    <w:rsid w:val="00CD54A8"/>
    <w:rsid w:val="00CE4301"/>
    <w:rsid w:val="00CF35B7"/>
    <w:rsid w:val="00D05B5E"/>
    <w:rsid w:val="00D1728A"/>
    <w:rsid w:val="00D21BA4"/>
    <w:rsid w:val="00D3688E"/>
    <w:rsid w:val="00D4290D"/>
    <w:rsid w:val="00D532BB"/>
    <w:rsid w:val="00D547E4"/>
    <w:rsid w:val="00D66705"/>
    <w:rsid w:val="00D7610B"/>
    <w:rsid w:val="00D83417"/>
    <w:rsid w:val="00D8518A"/>
    <w:rsid w:val="00D85D5D"/>
    <w:rsid w:val="00D8694D"/>
    <w:rsid w:val="00D92D20"/>
    <w:rsid w:val="00DA1D15"/>
    <w:rsid w:val="00DA3E8C"/>
    <w:rsid w:val="00DB1789"/>
    <w:rsid w:val="00DB1E45"/>
    <w:rsid w:val="00DB2F07"/>
    <w:rsid w:val="00DB5C5B"/>
    <w:rsid w:val="00DC4E78"/>
    <w:rsid w:val="00DC622A"/>
    <w:rsid w:val="00DD2AD0"/>
    <w:rsid w:val="00DE088A"/>
    <w:rsid w:val="00DE3CAE"/>
    <w:rsid w:val="00DE57B2"/>
    <w:rsid w:val="00DF451E"/>
    <w:rsid w:val="00DF6630"/>
    <w:rsid w:val="00E0489E"/>
    <w:rsid w:val="00E0652F"/>
    <w:rsid w:val="00E1517C"/>
    <w:rsid w:val="00E16090"/>
    <w:rsid w:val="00E37D7A"/>
    <w:rsid w:val="00E50368"/>
    <w:rsid w:val="00E5068B"/>
    <w:rsid w:val="00E537CB"/>
    <w:rsid w:val="00E55573"/>
    <w:rsid w:val="00E559C4"/>
    <w:rsid w:val="00E60132"/>
    <w:rsid w:val="00E6145C"/>
    <w:rsid w:val="00E63C0B"/>
    <w:rsid w:val="00E64DB9"/>
    <w:rsid w:val="00E831B6"/>
    <w:rsid w:val="00E92C5A"/>
    <w:rsid w:val="00EB1CD8"/>
    <w:rsid w:val="00ED112F"/>
    <w:rsid w:val="00ED250A"/>
    <w:rsid w:val="00EF0D5E"/>
    <w:rsid w:val="00EF401C"/>
    <w:rsid w:val="00EF50BD"/>
    <w:rsid w:val="00F05498"/>
    <w:rsid w:val="00F10B18"/>
    <w:rsid w:val="00F10C1F"/>
    <w:rsid w:val="00F205DB"/>
    <w:rsid w:val="00F25DDE"/>
    <w:rsid w:val="00F30F60"/>
    <w:rsid w:val="00F3408E"/>
    <w:rsid w:val="00F3436B"/>
    <w:rsid w:val="00F42EA8"/>
    <w:rsid w:val="00F52156"/>
    <w:rsid w:val="00F52DB8"/>
    <w:rsid w:val="00F56D7E"/>
    <w:rsid w:val="00F66AD0"/>
    <w:rsid w:val="00F71348"/>
    <w:rsid w:val="00F80488"/>
    <w:rsid w:val="00F84E23"/>
    <w:rsid w:val="00F90D21"/>
    <w:rsid w:val="00F91F30"/>
    <w:rsid w:val="00F928EF"/>
    <w:rsid w:val="00F9506B"/>
    <w:rsid w:val="00FB6DF6"/>
    <w:rsid w:val="00FC158B"/>
    <w:rsid w:val="00FD1061"/>
    <w:rsid w:val="00FD1547"/>
    <w:rsid w:val="00FD304F"/>
    <w:rsid w:val="00FD30B8"/>
    <w:rsid w:val="00FE5D42"/>
    <w:rsid w:val="00FE685F"/>
    <w:rsid w:val="00FF2729"/>
    <w:rsid w:val="00FF3D74"/>
    <w:rsid w:val="00FF7532"/>
    <w:rsid w:val="01A10C2A"/>
    <w:rsid w:val="02AAB069"/>
    <w:rsid w:val="02D36D41"/>
    <w:rsid w:val="0763C623"/>
    <w:rsid w:val="08C0D418"/>
    <w:rsid w:val="09494E8C"/>
    <w:rsid w:val="098DEEC5"/>
    <w:rsid w:val="0A7EB2EF"/>
    <w:rsid w:val="0AF66898"/>
    <w:rsid w:val="0BE6AAE0"/>
    <w:rsid w:val="0ECD9164"/>
    <w:rsid w:val="0EDBD832"/>
    <w:rsid w:val="0FB3C962"/>
    <w:rsid w:val="11946C62"/>
    <w:rsid w:val="13DF0D30"/>
    <w:rsid w:val="14C3D4C4"/>
    <w:rsid w:val="14E88583"/>
    <w:rsid w:val="14FEB2D8"/>
    <w:rsid w:val="15F5FAC4"/>
    <w:rsid w:val="16C2A1E0"/>
    <w:rsid w:val="16C502CB"/>
    <w:rsid w:val="17187B3F"/>
    <w:rsid w:val="185217EB"/>
    <w:rsid w:val="192B00EC"/>
    <w:rsid w:val="19933728"/>
    <w:rsid w:val="199A0D62"/>
    <w:rsid w:val="1B569928"/>
    <w:rsid w:val="1E07B110"/>
    <w:rsid w:val="1E6CAF73"/>
    <w:rsid w:val="1E7F511A"/>
    <w:rsid w:val="1F054F16"/>
    <w:rsid w:val="1FBBD6AC"/>
    <w:rsid w:val="217136A3"/>
    <w:rsid w:val="225E619A"/>
    <w:rsid w:val="22FEED16"/>
    <w:rsid w:val="24476F32"/>
    <w:rsid w:val="25AE7D86"/>
    <w:rsid w:val="26D0756E"/>
    <w:rsid w:val="291DABE5"/>
    <w:rsid w:val="29AC1EA5"/>
    <w:rsid w:val="29D0D7B2"/>
    <w:rsid w:val="29F61AC2"/>
    <w:rsid w:val="2A271211"/>
    <w:rsid w:val="2B658446"/>
    <w:rsid w:val="2C5A88D8"/>
    <w:rsid w:val="2F945264"/>
    <w:rsid w:val="3126F850"/>
    <w:rsid w:val="32738A03"/>
    <w:rsid w:val="34151F45"/>
    <w:rsid w:val="357CABA1"/>
    <w:rsid w:val="35F4308C"/>
    <w:rsid w:val="3893FF9B"/>
    <w:rsid w:val="38D3BE99"/>
    <w:rsid w:val="3AB0BDD3"/>
    <w:rsid w:val="3E01B2E3"/>
    <w:rsid w:val="3E866F2F"/>
    <w:rsid w:val="3ECE2C9B"/>
    <w:rsid w:val="3F50A8CD"/>
    <w:rsid w:val="422392F3"/>
    <w:rsid w:val="4325FF72"/>
    <w:rsid w:val="4354602E"/>
    <w:rsid w:val="4381A674"/>
    <w:rsid w:val="45910564"/>
    <w:rsid w:val="4B6073C9"/>
    <w:rsid w:val="4BBB66BD"/>
    <w:rsid w:val="4C570CDC"/>
    <w:rsid w:val="4D8118AC"/>
    <w:rsid w:val="4F2D6049"/>
    <w:rsid w:val="5085C00C"/>
    <w:rsid w:val="535CC4D7"/>
    <w:rsid w:val="546A7961"/>
    <w:rsid w:val="54C56609"/>
    <w:rsid w:val="55296FE8"/>
    <w:rsid w:val="55EDE3EE"/>
    <w:rsid w:val="56306AD1"/>
    <w:rsid w:val="564F8680"/>
    <w:rsid w:val="56E5FD5B"/>
    <w:rsid w:val="58C648FD"/>
    <w:rsid w:val="599C518E"/>
    <w:rsid w:val="59AD07E0"/>
    <w:rsid w:val="5B25B840"/>
    <w:rsid w:val="5B88089A"/>
    <w:rsid w:val="5DDE6CF4"/>
    <w:rsid w:val="5E2F7CE2"/>
    <w:rsid w:val="5F27F668"/>
    <w:rsid w:val="5F3D19AA"/>
    <w:rsid w:val="616099EF"/>
    <w:rsid w:val="628E84D9"/>
    <w:rsid w:val="63F7F39C"/>
    <w:rsid w:val="64CC1F16"/>
    <w:rsid w:val="6523C296"/>
    <w:rsid w:val="6730A25C"/>
    <w:rsid w:val="68499ED3"/>
    <w:rsid w:val="69C4EC52"/>
    <w:rsid w:val="6A4065EA"/>
    <w:rsid w:val="6C872E6C"/>
    <w:rsid w:val="6C8C6F2C"/>
    <w:rsid w:val="6D2A6E8E"/>
    <w:rsid w:val="6DC9B2AA"/>
    <w:rsid w:val="6DF60EB0"/>
    <w:rsid w:val="6EA4D9FB"/>
    <w:rsid w:val="6EAD290D"/>
    <w:rsid w:val="703D12FE"/>
    <w:rsid w:val="70DEA42F"/>
    <w:rsid w:val="736CF7C3"/>
    <w:rsid w:val="7524A2B9"/>
    <w:rsid w:val="76992D95"/>
    <w:rsid w:val="784B5A1A"/>
    <w:rsid w:val="78A14A04"/>
    <w:rsid w:val="7905351E"/>
    <w:rsid w:val="795FC33F"/>
    <w:rsid w:val="7994BFF4"/>
    <w:rsid w:val="7B9B3086"/>
    <w:rsid w:val="7C0BB557"/>
    <w:rsid w:val="7DBF2539"/>
    <w:rsid w:val="7FD7B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60F08"/>
  <w15:docId w15:val="{F2C0FC53-F412-4340-B397-9768D0A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1053"/>
    <w:pPr>
      <w:keepNext/>
      <w:jc w:val="both"/>
      <w:outlineLvl w:val="0"/>
    </w:pPr>
    <w:rPr>
      <w:rFonts w:ascii="Times New Roman" w:eastAsia="Arial Unicode MS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A105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05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105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A1053"/>
    <w:rPr>
      <w:rFonts w:ascii="Times New Roman" w:eastAsia="Arial Unicode MS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10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4">
    <w:name w:val="Table Grid"/>
    <w:basedOn w:val="a1"/>
    <w:uiPriority w:val="59"/>
    <w:rsid w:val="004A10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10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4A105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A1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4A1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unhideWhenUsed/>
    <w:rsid w:val="004A1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A1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4A1053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4A1053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A1053"/>
    <w:rPr>
      <w:sz w:val="22"/>
      <w:szCs w:val="22"/>
    </w:rPr>
  </w:style>
  <w:style w:type="paragraph" w:customStyle="1" w:styleId="FR2">
    <w:name w:val="FR2"/>
    <w:rsid w:val="004A1053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odyTextIndent21">
    <w:name w:val="Body Text Indent 21"/>
    <w:basedOn w:val="a"/>
    <w:rsid w:val="004A1053"/>
    <w:pPr>
      <w:widowControl w:val="0"/>
      <w:spacing w:before="240" w:after="120"/>
      <w:ind w:left="720" w:hanging="72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tahoma">
    <w:name w:val="tahoma"/>
    <w:basedOn w:val="a"/>
    <w:uiPriority w:val="99"/>
    <w:rsid w:val="004A1053"/>
    <w:rPr>
      <w:rFonts w:ascii="Times New Roman" w:eastAsia="Times New Roman" w:hAnsi="Times New Roman" w:cs="Times New Roman"/>
      <w:lang w:val="it-IT" w:eastAsia="it-IT"/>
    </w:rPr>
  </w:style>
  <w:style w:type="paragraph" w:styleId="ae">
    <w:name w:val="Body Text"/>
    <w:basedOn w:val="a"/>
    <w:link w:val="af"/>
    <w:uiPriority w:val="99"/>
    <w:semiHidden/>
    <w:unhideWhenUsed/>
    <w:rsid w:val="004A1053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4A1053"/>
    <w:rPr>
      <w:rFonts w:ascii="Times New Roman" w:eastAsia="Times New Roman" w:hAnsi="Times New Roman" w:cs="Times New Roman"/>
      <w:color w:val="000000"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A1053"/>
    <w:rPr>
      <w:rFonts w:ascii="Times New Roman" w:hAnsi="Times New Roman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1053"/>
    <w:rPr>
      <w:rFonts w:ascii="Times New Roman" w:hAnsi="Times New Roman" w:cs="Times New Roman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427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42775"/>
  </w:style>
  <w:style w:type="paragraph" w:styleId="af4">
    <w:name w:val="annotation subject"/>
    <w:basedOn w:val="a7"/>
    <w:next w:val="a7"/>
    <w:link w:val="af5"/>
    <w:uiPriority w:val="99"/>
    <w:semiHidden/>
    <w:unhideWhenUsed/>
    <w:rsid w:val="005F14D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5F14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rmalchar">
    <w:name w:val="normal__char"/>
    <w:basedOn w:val="a0"/>
    <w:rsid w:val="00F90D21"/>
  </w:style>
  <w:style w:type="paragraph" w:styleId="af6">
    <w:name w:val="Revision"/>
    <w:hidden/>
    <w:uiPriority w:val="99"/>
    <w:semiHidden/>
    <w:rsid w:val="000A1A18"/>
  </w:style>
  <w:style w:type="table" w:customStyle="1" w:styleId="12">
    <w:name w:val="Сетка таблицы1"/>
    <w:basedOn w:val="a1"/>
    <w:next w:val="a4"/>
    <w:rsid w:val="00950CF4"/>
    <w:rPr>
      <w:rFonts w:ascii="MS Sans Serif" w:eastAsia="Times New Roman" w:hAnsi="MS Sans Serif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258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127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.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C2E632EF-360B-4221-9C88-48A22725E56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 Ольга Игоревна</dc:creator>
  <cp:lastModifiedBy>Пользователь Windows</cp:lastModifiedBy>
  <cp:revision>106</cp:revision>
  <cp:lastPrinted>2020-10-13T09:26:00Z</cp:lastPrinted>
  <dcterms:created xsi:type="dcterms:W3CDTF">2020-11-03T11:34:00Z</dcterms:created>
  <dcterms:modified xsi:type="dcterms:W3CDTF">2020-11-10T12:33:00Z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NoteAuthor">
    <vt:lpwstr>Чичерина Н.В.</vt:lpwstr>
  </property>
  <property fmtid="{D5CDD505-2E9C-101B-9397-08002B2CF9AE}" pid="3" name="creator">
    <vt:lpwstr>Андреянова А.В.</vt:lpwstr>
  </property>
  <property fmtid="{D5CDD505-2E9C-101B-9397-08002B2CF9AE}" pid="4" name="signerIof">
    <vt:lpwstr>С.М. Кадочников</vt:lpwstr>
  </property>
  <property fmtid="{D5CDD505-2E9C-101B-9397-08002B2CF9AE}" pid="5" name="creatorDepartment">
    <vt:lpwstr>центр международных аккре</vt:lpwstr>
  </property>
  <property fmtid="{D5CDD505-2E9C-101B-9397-08002B2CF9AE}" pid="6" name="documentType">
    <vt:lpwstr>По основной деятельности</vt:lpwstr>
  </property>
  <property fmtid="{D5CDD505-2E9C-101B-9397-08002B2CF9AE}" pid="7" name="regnumProj">
    <vt:lpwstr>М 2020/11/5-94</vt:lpwstr>
  </property>
  <property fmtid="{D5CDD505-2E9C-101B-9397-08002B2CF9AE}" pid="8" name="stateValue">
    <vt:lpwstr>Новый</vt:lpwstr>
  </property>
  <property fmtid="{D5CDD505-2E9C-101B-9397-08002B2CF9AE}" pid="9" name="docTitle">
    <vt:lpwstr>Приказ</vt:lpwstr>
  </property>
  <property fmtid="{D5CDD505-2E9C-101B-9397-08002B2CF9AE}" pid="10" name="signerLabel">
    <vt:lpwstr> Директор филиала Кадочников С.М.</vt:lpwstr>
  </property>
  <property fmtid="{D5CDD505-2E9C-101B-9397-08002B2CF9AE}" pid="11" name="documentContent">
    <vt:lpwstr>О введении в действие Положения о конкурсе на реализацию совместной онлайн-дисциплины на английском (русском) языке в Санкт-Петербургском филиале федерального государственного автономного образовательного учреждения высшего образования «Национальный иссле</vt:lpwstr>
  </property>
  <property fmtid="{D5CDD505-2E9C-101B-9397-08002B2CF9AE}" pid="12" name="creatorPost">
    <vt:lpwstr>Ведущий эксперт</vt:lpwstr>
  </property>
  <property fmtid="{D5CDD505-2E9C-101B-9397-08002B2CF9AE}" pid="13" name="signerName">
    <vt:lpwstr>Кадочников С.М.</vt:lpwstr>
  </property>
  <property fmtid="{D5CDD505-2E9C-101B-9397-08002B2CF9AE}" pid="14" name="signerNameAndPostName">
    <vt:lpwstr>Кадочников С.М., Директор филиала</vt:lpwstr>
  </property>
  <property fmtid="{D5CDD505-2E9C-101B-9397-08002B2CF9AE}" pid="15" name="serviceNoteAuthorPost">
    <vt:lpwstr>Заместитель директора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  <property fmtid="{D5CDD505-2E9C-101B-9397-08002B2CF9AE}" pid="23" name="considerPost">
    <vt:lpwstr>Начальник отдела</vt:lpwstr>
  </property>
  <property fmtid="{D5CDD505-2E9C-101B-9397-08002B2CF9AE}" pid="24" name="timeToExamine">
    <vt:lpwstr>16</vt:lpwstr>
  </property>
  <property fmtid="{D5CDD505-2E9C-101B-9397-08002B2CF9AE}" pid="25" name="consider">
    <vt:lpwstr> Начальник отдела Болохонов А.С.</vt:lpwstr>
  </property>
  <property fmtid="{D5CDD505-2E9C-101B-9397-08002B2CF9AE}" pid="26" name="considerName">
    <vt:lpwstr>Болохонов А.С.</vt:lpwstr>
  </property>
  <property fmtid="{D5CDD505-2E9C-101B-9397-08002B2CF9AE}" pid="27" name="considerDepartment">
    <vt:lpwstr>Юридический отдел</vt:lpwstr>
  </property>
  <property fmtid="{D5CDD505-2E9C-101B-9397-08002B2CF9AE}" pid="28" name="considerIof">
    <vt:lpwstr>А.С. Болохонов</vt:lpwstr>
  </property>
  <property fmtid="{D5CDD505-2E9C-101B-9397-08002B2CF9AE}" pid="29" name="regDate">
    <vt:lpwstr>15.09.2020</vt:lpwstr>
  </property>
  <property fmtid="{D5CDD505-2E9C-101B-9397-08002B2CF9AE}" pid="30" name="regInfo">
    <vt:lpwstr>рег.№8.3.6.2-14/2647 от 15.09.2020</vt:lpwstr>
  </property>
  <property fmtid="{D5CDD505-2E9C-101B-9397-08002B2CF9AE}" pid="31" name="regNum">
    <vt:lpwstr>8.3.6.2-14/2647</vt:lpwstr>
  </property>
  <property fmtid="{D5CDD505-2E9C-101B-9397-08002B2CF9AE}" pid="32" name="accessLevel">
    <vt:lpwstr>Ограниченный</vt:lpwstr>
  </property>
  <property fmtid="{D5CDD505-2E9C-101B-9397-08002B2CF9AE}" pid="33" name="actuality">
    <vt:lpwstr>Проект</vt:lpwstr>
  </property>
</Properties>
</file>