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7B" w:rsidRDefault="005A037B" w:rsidP="005A037B">
      <w:pPr>
        <w:spacing w:after="60" w:line="360" w:lineRule="auto"/>
        <w:contextualSpacing/>
        <w:jc w:val="center"/>
        <w:rPr>
          <w:b/>
          <w:caps/>
          <w:lang w:val="en-US"/>
        </w:rPr>
      </w:pPr>
    </w:p>
    <w:p w:rsidR="00AF04CD" w:rsidRPr="00BE2673" w:rsidRDefault="00BE2673" w:rsidP="00BE2673">
      <w:pPr>
        <w:pStyle w:val="1"/>
        <w:shd w:val="clear" w:color="auto" w:fill="FFFFFF"/>
        <w:spacing w:before="120" w:beforeAutospacing="0" w:after="0" w:afterAutospacing="0"/>
        <w:rPr>
          <w:b w:val="0"/>
          <w:sz w:val="28"/>
          <w:szCs w:val="28"/>
          <w:lang w:val="en-US"/>
        </w:rPr>
      </w:pPr>
      <w:r w:rsidRPr="00BE2673">
        <w:rPr>
          <w:b w:val="0"/>
          <w:sz w:val="28"/>
          <w:szCs w:val="28"/>
          <w:lang w:val="en-US"/>
        </w:rPr>
        <w:t xml:space="preserve">28 </w:t>
      </w:r>
      <w:r>
        <w:rPr>
          <w:b w:val="0"/>
          <w:sz w:val="28"/>
          <w:szCs w:val="28"/>
        </w:rPr>
        <w:t>з</w:t>
      </w:r>
      <w:r w:rsidR="00252652" w:rsidRPr="00BE2673">
        <w:rPr>
          <w:b w:val="0"/>
          <w:sz w:val="28"/>
          <w:szCs w:val="28"/>
        </w:rPr>
        <w:t>аседание</w:t>
      </w:r>
      <w:r w:rsidR="00252652" w:rsidRPr="00BE2673">
        <w:rPr>
          <w:b w:val="0"/>
          <w:sz w:val="28"/>
          <w:szCs w:val="28"/>
          <w:lang w:val="en-US"/>
        </w:rPr>
        <w:t xml:space="preserve">, </w:t>
      </w:r>
      <w:r w:rsidR="00273D05" w:rsidRPr="00BE2673">
        <w:rPr>
          <w:b w:val="0"/>
          <w:sz w:val="28"/>
          <w:szCs w:val="28"/>
          <w:lang w:val="en-US"/>
        </w:rPr>
        <w:t>2</w:t>
      </w:r>
      <w:r w:rsidRPr="00BE2673">
        <w:rPr>
          <w:b w:val="0"/>
          <w:sz w:val="28"/>
          <w:szCs w:val="28"/>
          <w:lang w:val="en-US"/>
        </w:rPr>
        <w:t>7</w:t>
      </w:r>
      <w:r w:rsidR="00273D05" w:rsidRPr="00BE2673">
        <w:rPr>
          <w:b w:val="0"/>
          <w:sz w:val="28"/>
          <w:szCs w:val="28"/>
          <w:lang w:val="en-US"/>
        </w:rPr>
        <w:t xml:space="preserve"> </w:t>
      </w:r>
      <w:r w:rsidRPr="00BE2673">
        <w:rPr>
          <w:b w:val="0"/>
          <w:sz w:val="28"/>
          <w:szCs w:val="28"/>
        </w:rPr>
        <w:t>января</w:t>
      </w:r>
      <w:r w:rsidR="00252652" w:rsidRPr="00BE2673">
        <w:rPr>
          <w:b w:val="0"/>
          <w:sz w:val="28"/>
          <w:szCs w:val="28"/>
          <w:lang w:val="en-US"/>
        </w:rPr>
        <w:t xml:space="preserve"> 201</w:t>
      </w:r>
      <w:r w:rsidRPr="00BE2673">
        <w:rPr>
          <w:b w:val="0"/>
          <w:sz w:val="28"/>
          <w:szCs w:val="28"/>
          <w:lang w:val="en-US"/>
        </w:rPr>
        <w:t>7</w:t>
      </w:r>
      <w:r w:rsidR="00252652" w:rsidRPr="00BE2673">
        <w:rPr>
          <w:b w:val="0"/>
          <w:sz w:val="28"/>
          <w:szCs w:val="28"/>
          <w:lang w:val="en-US"/>
        </w:rPr>
        <w:t xml:space="preserve"> </w:t>
      </w:r>
      <w:r w:rsidR="00252652" w:rsidRPr="00BE2673">
        <w:rPr>
          <w:b w:val="0"/>
          <w:sz w:val="28"/>
          <w:szCs w:val="28"/>
        </w:rPr>
        <w:t>г</w:t>
      </w:r>
      <w:r w:rsidR="00B849DC" w:rsidRPr="00BE2673">
        <w:rPr>
          <w:b w:val="0"/>
          <w:sz w:val="28"/>
          <w:szCs w:val="28"/>
          <w:lang w:val="en-US"/>
        </w:rPr>
        <w:t xml:space="preserve">. </w:t>
      </w:r>
      <w:r w:rsidR="00B849DC" w:rsidRPr="00BE2673">
        <w:rPr>
          <w:b w:val="0"/>
          <w:color w:val="000000"/>
          <w:sz w:val="28"/>
          <w:szCs w:val="28"/>
          <w:shd w:val="clear" w:color="auto" w:fill="FFFFFF"/>
          <w:lang w:val="en-US"/>
        </w:rPr>
        <w:t>«</w:t>
      </w:r>
      <w:r w:rsidRPr="00BE2673">
        <w:rPr>
          <w:b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2673">
        <w:rPr>
          <w:b w:val="0"/>
          <w:color w:val="000000"/>
          <w:sz w:val="28"/>
          <w:szCs w:val="28"/>
          <w:shd w:val="clear" w:color="auto" w:fill="FFFFFF"/>
          <w:lang w:val="en-US"/>
        </w:rPr>
        <w:t xml:space="preserve">Simple Forecasting Heuristics that </w:t>
      </w:r>
      <w:proofErr w:type="gramStart"/>
      <w:r w:rsidRPr="00BE2673">
        <w:rPr>
          <w:b w:val="0"/>
          <w:color w:val="000000"/>
          <w:sz w:val="28"/>
          <w:szCs w:val="28"/>
          <w:shd w:val="clear" w:color="auto" w:fill="FFFFFF"/>
          <w:lang w:val="en-US"/>
        </w:rPr>
        <w:t>Make</w:t>
      </w:r>
      <w:proofErr w:type="gramEnd"/>
      <w:r w:rsidRPr="00BE2673">
        <w:rPr>
          <w:b w:val="0"/>
          <w:color w:val="000000"/>
          <w:sz w:val="28"/>
          <w:szCs w:val="28"/>
          <w:shd w:val="clear" w:color="auto" w:fill="FFFFFF"/>
          <w:lang w:val="en-US"/>
        </w:rPr>
        <w:t xml:space="preserve"> us Smart: Evidence from Different Market Experiments</w:t>
      </w:r>
      <w:r w:rsidR="00B849DC" w:rsidRPr="00BE2673">
        <w:rPr>
          <w:b w:val="0"/>
          <w:sz w:val="28"/>
          <w:szCs w:val="28"/>
          <w:lang w:val="en-US"/>
        </w:rPr>
        <w:t xml:space="preserve">». </w:t>
      </w:r>
      <w:r>
        <w:rPr>
          <w:b w:val="0"/>
          <w:bCs w:val="0"/>
          <w:color w:val="000000"/>
          <w:sz w:val="28"/>
          <w:szCs w:val="28"/>
        </w:rPr>
        <w:t>П</w:t>
      </w:r>
      <w:r w:rsidRPr="00BE2673">
        <w:rPr>
          <w:b w:val="0"/>
          <w:bCs w:val="0"/>
          <w:color w:val="000000"/>
          <w:sz w:val="28"/>
          <w:szCs w:val="28"/>
        </w:rPr>
        <w:t>рофессор</w:t>
      </w:r>
      <w:r w:rsidRPr="00BE2673">
        <w:rPr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BE2673">
        <w:rPr>
          <w:b w:val="0"/>
          <w:bCs w:val="0"/>
          <w:color w:val="000000"/>
          <w:sz w:val="28"/>
          <w:szCs w:val="28"/>
        </w:rPr>
        <w:t>Михаил</w:t>
      </w:r>
      <w:r w:rsidRPr="00BE2673">
        <w:rPr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BE2673">
        <w:rPr>
          <w:b w:val="0"/>
          <w:bCs w:val="0"/>
          <w:color w:val="000000"/>
          <w:sz w:val="28"/>
          <w:szCs w:val="28"/>
        </w:rPr>
        <w:t>Ануфриев</w:t>
      </w:r>
      <w:r w:rsidRPr="00BE2673">
        <w:rPr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BE2673">
        <w:rPr>
          <w:b w:val="0"/>
          <w:sz w:val="28"/>
          <w:szCs w:val="28"/>
          <w:lang w:val="en-US"/>
        </w:rPr>
        <w:t xml:space="preserve"> </w:t>
      </w:r>
      <w:r w:rsidR="00B849DC" w:rsidRPr="00BE2673">
        <w:rPr>
          <w:b w:val="0"/>
          <w:sz w:val="28"/>
          <w:szCs w:val="28"/>
          <w:lang w:val="en-US"/>
        </w:rPr>
        <w:t>(</w:t>
      </w:r>
      <w:r w:rsidRPr="00BE2673">
        <w:rPr>
          <w:b w:val="0"/>
          <w:color w:val="000000"/>
          <w:sz w:val="28"/>
          <w:szCs w:val="28"/>
          <w:shd w:val="clear" w:color="auto" w:fill="FFFFFF"/>
        </w:rPr>
        <w:t>Технологический</w:t>
      </w:r>
      <w:r w:rsidRPr="00BE2673">
        <w:rPr>
          <w:b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2673">
        <w:rPr>
          <w:b w:val="0"/>
          <w:color w:val="000000"/>
          <w:sz w:val="28"/>
          <w:szCs w:val="28"/>
          <w:shd w:val="clear" w:color="auto" w:fill="FFFFFF"/>
        </w:rPr>
        <w:t>университет</w:t>
      </w:r>
      <w:r w:rsidRPr="00BE2673">
        <w:rPr>
          <w:b w:val="0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BE2673">
        <w:rPr>
          <w:b w:val="0"/>
          <w:color w:val="000000"/>
          <w:sz w:val="28"/>
          <w:szCs w:val="28"/>
          <w:shd w:val="clear" w:color="auto" w:fill="FFFFFF"/>
        </w:rPr>
        <w:t>Сидней</w:t>
      </w:r>
      <w:r w:rsidRPr="00BE2673">
        <w:rPr>
          <w:b w:val="0"/>
          <w:color w:val="000000"/>
          <w:sz w:val="28"/>
          <w:szCs w:val="28"/>
          <w:shd w:val="clear" w:color="auto" w:fill="FFFFFF"/>
          <w:lang w:val="en-US"/>
        </w:rPr>
        <w:t xml:space="preserve">/ </w:t>
      </w:r>
      <w:r w:rsidRPr="00BE2673">
        <w:rPr>
          <w:b w:val="0"/>
          <w:color w:val="000000"/>
          <w:sz w:val="28"/>
          <w:szCs w:val="28"/>
          <w:shd w:val="clear" w:color="auto" w:fill="FFFFFF"/>
        </w:rPr>
        <w:t>ЕУСПб</w:t>
      </w:r>
      <w:r w:rsidR="00B849DC" w:rsidRPr="00BE2673">
        <w:rPr>
          <w:b w:val="0"/>
          <w:sz w:val="28"/>
          <w:szCs w:val="28"/>
          <w:lang w:val="en-US"/>
        </w:rPr>
        <w:t>).</w:t>
      </w:r>
    </w:p>
    <w:p w:rsidR="00252652" w:rsidRPr="00B849DC" w:rsidRDefault="00252652" w:rsidP="00AF04CD">
      <w:pPr>
        <w:jc w:val="both"/>
        <w:rPr>
          <w:b/>
          <w:lang w:val="en-US"/>
        </w:rPr>
      </w:pPr>
    </w:p>
    <w:p w:rsidR="000C185F" w:rsidRPr="00B849DC" w:rsidRDefault="000C185F" w:rsidP="00AF04CD">
      <w:pPr>
        <w:jc w:val="both"/>
        <w:rPr>
          <w:b/>
          <w:lang w:val="en-US"/>
        </w:rPr>
      </w:pPr>
    </w:p>
    <w:p w:rsidR="00252652" w:rsidRPr="00BE2673" w:rsidRDefault="00671AB1" w:rsidP="002C287E">
      <w:pPr>
        <w:pStyle w:val="a5"/>
        <w:spacing w:before="192" w:beforeAutospacing="0" w:after="0" w:afterAutospacing="0"/>
        <w:rPr>
          <w:rFonts w:ascii="Arial" w:hAnsi="Arial" w:cs="Arial"/>
          <w:i/>
          <w:iCs/>
          <w:color w:val="000000"/>
          <w:lang w:val="en-US"/>
        </w:rPr>
      </w:pPr>
      <w:r w:rsidRPr="00671AB1">
        <w:rPr>
          <w:rFonts w:ascii="Arial" w:hAnsi="Arial" w:cs="Arial"/>
          <w:i/>
          <w:color w:val="000000"/>
          <w:shd w:val="clear" w:color="auto" w:fill="FFFFFF"/>
        </w:rPr>
        <w:t>Аннотация</w:t>
      </w:r>
      <w:r w:rsidRPr="0062475F">
        <w:rPr>
          <w:rFonts w:ascii="Arial" w:hAnsi="Arial" w:cs="Arial"/>
          <w:i/>
          <w:color w:val="000000"/>
          <w:shd w:val="clear" w:color="auto" w:fill="FFFFFF"/>
          <w:lang w:val="en-US"/>
        </w:rPr>
        <w:t>:</w:t>
      </w:r>
      <w:r w:rsidRPr="0062475F">
        <w:rPr>
          <w:rFonts w:ascii="Arial" w:hAnsi="Arial" w:cs="Arial"/>
          <w:i/>
          <w:color w:val="000000"/>
          <w:lang w:val="en-US"/>
        </w:rPr>
        <w:br/>
      </w:r>
      <w:r w:rsidRPr="0062475F">
        <w:rPr>
          <w:rFonts w:ascii="Arial" w:hAnsi="Arial" w:cs="Arial"/>
          <w:i/>
          <w:color w:val="000000"/>
          <w:lang w:val="en-US"/>
        </w:rPr>
        <w:br/>
      </w:r>
      <w:r w:rsidR="00BE2673" w:rsidRPr="00BE2673">
        <w:rPr>
          <w:rStyle w:val="a3"/>
          <w:rFonts w:ascii="Arial" w:hAnsi="Arial" w:cs="Arial"/>
          <w:color w:val="000000"/>
          <w:shd w:val="clear" w:color="auto" w:fill="FFFFFF"/>
          <w:lang w:val="en-US"/>
        </w:rPr>
        <w:t xml:space="preserve">We study a model in which individual agents use simple linear first order price forecasting rules, adapting them to the complex evolving market environment with a Genetic Algorithm </w:t>
      </w:r>
      <w:proofErr w:type="spellStart"/>
      <w:r w:rsidR="00BE2673" w:rsidRPr="00BE2673">
        <w:rPr>
          <w:rStyle w:val="a3"/>
          <w:rFonts w:ascii="Arial" w:hAnsi="Arial" w:cs="Arial"/>
          <w:color w:val="000000"/>
          <w:shd w:val="clear" w:color="auto" w:fill="FFFFFF"/>
          <w:lang w:val="en-US"/>
        </w:rPr>
        <w:t>optimisation</w:t>
      </w:r>
      <w:proofErr w:type="spellEnd"/>
      <w:r w:rsidR="00BE2673" w:rsidRPr="00BE2673">
        <w:rPr>
          <w:rStyle w:val="a3"/>
          <w:rFonts w:ascii="Arial" w:hAnsi="Arial" w:cs="Arial"/>
          <w:color w:val="000000"/>
          <w:shd w:val="clear" w:color="auto" w:fill="FFFFFF"/>
          <w:lang w:val="en-US"/>
        </w:rPr>
        <w:t xml:space="preserve"> procedure. The novelties are: (1) a parsimonious experimental foundation of individual forecasting </w:t>
      </w:r>
      <w:proofErr w:type="spellStart"/>
      <w:r w:rsidR="00BE2673" w:rsidRPr="00BE2673">
        <w:rPr>
          <w:rStyle w:val="a3"/>
          <w:rFonts w:ascii="Arial" w:hAnsi="Arial" w:cs="Arial"/>
          <w:color w:val="000000"/>
          <w:shd w:val="clear" w:color="auto" w:fill="FFFFFF"/>
          <w:lang w:val="en-US"/>
        </w:rPr>
        <w:t>behaviour</w:t>
      </w:r>
      <w:proofErr w:type="spellEnd"/>
      <w:r w:rsidR="00BE2673" w:rsidRPr="00BE2673">
        <w:rPr>
          <w:rStyle w:val="a3"/>
          <w:rFonts w:ascii="Arial" w:hAnsi="Arial" w:cs="Arial"/>
          <w:color w:val="000000"/>
          <w:shd w:val="clear" w:color="auto" w:fill="FFFFFF"/>
          <w:lang w:val="en-US"/>
        </w:rPr>
        <w:t xml:space="preserve">; (2) an explanation of individual and aggregate </w:t>
      </w:r>
      <w:proofErr w:type="spellStart"/>
      <w:r w:rsidR="00BE2673" w:rsidRPr="00BE2673">
        <w:rPr>
          <w:rStyle w:val="a3"/>
          <w:rFonts w:ascii="Arial" w:hAnsi="Arial" w:cs="Arial"/>
          <w:color w:val="000000"/>
          <w:shd w:val="clear" w:color="auto" w:fill="FFFFFF"/>
          <w:lang w:val="en-US"/>
        </w:rPr>
        <w:t>behaviour</w:t>
      </w:r>
      <w:proofErr w:type="spellEnd"/>
      <w:r w:rsidR="00BE2673" w:rsidRPr="00BE2673">
        <w:rPr>
          <w:rStyle w:val="a3"/>
          <w:rFonts w:ascii="Arial" w:hAnsi="Arial" w:cs="Arial"/>
          <w:color w:val="000000"/>
          <w:shd w:val="clear" w:color="auto" w:fill="FFFFFF"/>
          <w:lang w:val="en-US"/>
        </w:rPr>
        <w:t xml:space="preserve"> in four different experimental settings, (3) improved one-period and 50-period ahead forecasting of lab experiments, and (4) a </w:t>
      </w:r>
      <w:proofErr w:type="spellStart"/>
      <w:r w:rsidR="00BE2673" w:rsidRPr="00BE2673">
        <w:rPr>
          <w:rStyle w:val="a3"/>
          <w:rFonts w:ascii="Arial" w:hAnsi="Arial" w:cs="Arial"/>
          <w:color w:val="000000"/>
          <w:shd w:val="clear" w:color="auto" w:fill="FFFFFF"/>
          <w:lang w:val="en-US"/>
        </w:rPr>
        <w:t>characterisation</w:t>
      </w:r>
      <w:proofErr w:type="spellEnd"/>
      <w:r w:rsidR="00BE2673" w:rsidRPr="00BE2673">
        <w:rPr>
          <w:rStyle w:val="a3"/>
          <w:rFonts w:ascii="Arial" w:hAnsi="Arial" w:cs="Arial"/>
          <w:color w:val="000000"/>
          <w:shd w:val="clear" w:color="auto" w:fill="FFFFFF"/>
          <w:lang w:val="en-US"/>
        </w:rPr>
        <w:t xml:space="preserve"> of the mean, median and empirical distribution of forecasting heuristics. The median of the distribution of GA forecasting heuristics can be used in designing or validating simple Heuristic Switching Model.</w:t>
      </w:r>
      <w:bookmarkStart w:id="0" w:name="_GoBack"/>
      <w:bookmarkEnd w:id="0"/>
    </w:p>
    <w:sectPr w:rsidR="00252652" w:rsidRPr="00BE2673" w:rsidSect="00BB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37B"/>
    <w:rsid w:val="000C185F"/>
    <w:rsid w:val="00252652"/>
    <w:rsid w:val="00273D05"/>
    <w:rsid w:val="002C287E"/>
    <w:rsid w:val="0049193F"/>
    <w:rsid w:val="00594BB1"/>
    <w:rsid w:val="005A037B"/>
    <w:rsid w:val="0062475F"/>
    <w:rsid w:val="00671AB1"/>
    <w:rsid w:val="008E3A80"/>
    <w:rsid w:val="00982C5D"/>
    <w:rsid w:val="00987FCE"/>
    <w:rsid w:val="00A165B5"/>
    <w:rsid w:val="00AF04CD"/>
    <w:rsid w:val="00B849DC"/>
    <w:rsid w:val="00BB31E4"/>
    <w:rsid w:val="00BE2673"/>
    <w:rsid w:val="00C62C65"/>
    <w:rsid w:val="00CF48F8"/>
    <w:rsid w:val="00D91CA3"/>
    <w:rsid w:val="00DE73AE"/>
    <w:rsid w:val="00E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26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2652"/>
    <w:rPr>
      <w:i/>
      <w:iCs/>
    </w:rPr>
  </w:style>
  <w:style w:type="character" w:customStyle="1" w:styleId="apple-converted-space">
    <w:name w:val="apple-converted-space"/>
    <w:basedOn w:val="a0"/>
    <w:rsid w:val="0062475F"/>
  </w:style>
  <w:style w:type="character" w:styleId="a4">
    <w:name w:val="Hyperlink"/>
    <w:basedOn w:val="a0"/>
    <w:uiPriority w:val="99"/>
    <w:semiHidden/>
    <w:unhideWhenUsed/>
    <w:rsid w:val="0062475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2475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E2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4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1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3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Maria</cp:lastModifiedBy>
  <cp:revision>20</cp:revision>
  <dcterms:created xsi:type="dcterms:W3CDTF">2015-03-12T22:13:00Z</dcterms:created>
  <dcterms:modified xsi:type="dcterms:W3CDTF">2017-02-03T18:10:00Z</dcterms:modified>
</cp:coreProperties>
</file>