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2E" w:rsidRPr="00DA077E" w:rsidRDefault="0017382E" w:rsidP="0017382E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DA077E">
        <w:rPr>
          <w:rFonts w:ascii="Times New Roman" w:eastAsia="Times New Roman" w:hAnsi="Times New Roman"/>
          <w:b/>
          <w:snapToGrid w:val="0"/>
          <w:lang w:eastAsia="ru-RU"/>
        </w:rPr>
        <w:t>Правительство Российской Федерации</w:t>
      </w:r>
    </w:p>
    <w:p w:rsidR="0017382E" w:rsidRPr="00DA077E" w:rsidRDefault="0017382E" w:rsidP="0017382E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DA077E">
        <w:rPr>
          <w:rFonts w:ascii="Times New Roman" w:eastAsia="Times New Roman" w:hAnsi="Times New Roman"/>
          <w:b/>
          <w:snapToGrid w:val="0"/>
          <w:lang w:eastAsia="ru-RU"/>
        </w:rPr>
        <w:t>Ф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едерально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государственно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автономно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образовательно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учреждени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е </w:t>
      </w:r>
    </w:p>
    <w:p w:rsidR="0017382E" w:rsidRPr="00DA077E" w:rsidRDefault="0017382E" w:rsidP="0017382E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высшего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профессионального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образования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</w:p>
    <w:p w:rsidR="0017382E" w:rsidRPr="00DA077E" w:rsidRDefault="0017382E" w:rsidP="0017382E">
      <w:pPr>
        <w:widowControl w:val="0"/>
        <w:tabs>
          <w:tab w:val="left" w:pos="5420"/>
        </w:tabs>
        <w:spacing w:after="12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DA077E">
        <w:rPr>
          <w:rFonts w:ascii="Times New Roman" w:eastAsia="Times New Roman" w:hAnsi="Times New Roman"/>
          <w:b/>
          <w:snapToGrid w:val="0"/>
          <w:lang w:eastAsia="ru-RU"/>
        </w:rPr>
        <w:t>"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Национальный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исследовательский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университет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"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Высшая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школа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  <w:lang w:eastAsia="ru-RU"/>
        </w:rPr>
        <w:t>экономики</w:t>
      </w:r>
      <w:r w:rsidRPr="00DA077E">
        <w:rPr>
          <w:rFonts w:ascii="Times New Roman" w:eastAsia="Times New Roman" w:hAnsi="Times New Roman"/>
          <w:b/>
          <w:snapToGrid w:val="0"/>
          <w:lang w:eastAsia="ru-RU"/>
        </w:rPr>
        <w:t>"</w:t>
      </w:r>
    </w:p>
    <w:p w:rsidR="0017382E" w:rsidRPr="00DA077E" w:rsidRDefault="0017382E" w:rsidP="0017382E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A077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НИУ ВШЭ – Санкт-Петербург</w:t>
      </w:r>
    </w:p>
    <w:p w:rsidR="0017382E" w:rsidRPr="00DA077E" w:rsidRDefault="0017382E" w:rsidP="00173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E98" w:rsidRPr="00AF2E98" w:rsidRDefault="00AF2E98" w:rsidP="00AF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E98">
        <w:rPr>
          <w:rFonts w:ascii="Times New Roman" w:eastAsia="Times New Roman" w:hAnsi="Times New Roman"/>
          <w:bCs/>
          <w:sz w:val="28"/>
          <w:szCs w:val="28"/>
          <w:lang w:eastAsia="ru-RU"/>
        </w:rPr>
        <w:t>Магистерская программа «Управление образованием»</w:t>
      </w:r>
    </w:p>
    <w:p w:rsidR="00AF2E98" w:rsidRPr="00AF2E98" w:rsidRDefault="00AF2E98" w:rsidP="00AF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E98">
        <w:rPr>
          <w:rFonts w:ascii="Times New Roman" w:eastAsia="Times New Roman" w:hAnsi="Times New Roman"/>
          <w:bCs/>
          <w:sz w:val="28"/>
          <w:szCs w:val="28"/>
          <w:lang w:eastAsia="ru-RU"/>
        </w:rPr>
        <w:t>по направлению 081100.68</w:t>
      </w:r>
    </w:p>
    <w:p w:rsidR="0017382E" w:rsidRPr="00DA077E" w:rsidRDefault="00AF2E98" w:rsidP="00AF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  <w:r w:rsidRPr="00AF2E98">
        <w:rPr>
          <w:rFonts w:ascii="Times New Roman" w:eastAsia="Times New Roman" w:hAnsi="Times New Roman"/>
          <w:bCs/>
          <w:sz w:val="28"/>
          <w:szCs w:val="28"/>
          <w:lang w:eastAsia="ru-RU"/>
        </w:rPr>
        <w:t>«Государственное и муниципальное управление»</w:t>
      </w: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СИНОПСИС  КУРСОВОЙ  РАБОТЫ</w:t>
      </w:r>
    </w:p>
    <w:p w:rsidR="00C872FA" w:rsidRPr="00C872FA" w:rsidRDefault="0017382E" w:rsidP="00C872FA">
      <w:pPr>
        <w:autoSpaceDE w:val="0"/>
        <w:autoSpaceDN w:val="0"/>
        <w:adjustRightInd w:val="0"/>
        <w:spacing w:before="35" w:after="0" w:line="240" w:lineRule="auto"/>
        <w:ind w:right="2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77E">
        <w:rPr>
          <w:rFonts w:ascii="Times New Roman" w:eastAsia="Times New Roman" w:hAnsi="Times New Roman"/>
          <w:sz w:val="28"/>
          <w:szCs w:val="28"/>
          <w:lang w:eastAsia="ru-RU"/>
        </w:rPr>
        <w:t>на тему</w:t>
      </w:r>
      <w:r w:rsidRPr="00DA077E">
        <w:rPr>
          <w:rFonts w:ascii="Times New Roman" w:eastAsia="Times New Roman" w:hAnsi="Times New Roman"/>
          <w:sz w:val="24"/>
          <w:szCs w:val="18"/>
          <w:lang w:eastAsia="ru-RU"/>
        </w:rPr>
        <w:t xml:space="preserve"> </w:t>
      </w:r>
      <w:r w:rsidRPr="00AF2E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72FA" w:rsidRPr="00C872F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профессионального развития педагогических работников дошкольной образовательной организации </w:t>
      </w:r>
    </w:p>
    <w:p w:rsidR="0017382E" w:rsidRPr="00DA077E" w:rsidRDefault="00C872FA" w:rsidP="00C872FA">
      <w:pPr>
        <w:autoSpaceDE w:val="0"/>
        <w:autoSpaceDN w:val="0"/>
        <w:adjustRightInd w:val="0"/>
        <w:spacing w:before="35" w:after="0" w:line="240" w:lineRule="auto"/>
        <w:ind w:right="2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2FA">
        <w:rPr>
          <w:rFonts w:ascii="Times New Roman" w:eastAsia="Times New Roman" w:hAnsi="Times New Roman"/>
          <w:sz w:val="28"/>
          <w:szCs w:val="28"/>
          <w:lang w:eastAsia="ru-RU"/>
        </w:rPr>
        <w:t>как управленческая задача</w:t>
      </w:r>
      <w:r w:rsidR="0017382E" w:rsidRPr="00AF2E9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7382E" w:rsidRPr="00DA077E" w:rsidRDefault="0017382E" w:rsidP="0017382E">
      <w:pPr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7382E" w:rsidRDefault="0017382E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62747" w:rsidRPr="00DA077E" w:rsidRDefault="00062747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7382E" w:rsidRPr="00DA077E" w:rsidRDefault="00AF2E98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Выполнила</w:t>
      </w:r>
      <w:r w:rsidR="0017382E" w:rsidRPr="00DA07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F2E98" w:rsidRDefault="00AF2E98" w:rsidP="00AF2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студентка группы № 2411</w:t>
      </w:r>
    </w:p>
    <w:p w:rsidR="0017382E" w:rsidRPr="00AF2E98" w:rsidRDefault="0017382E" w:rsidP="00AF2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07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Шадрина И.В.</w:t>
      </w: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7382E" w:rsidRDefault="00AF2E98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Научный руководитель:</w:t>
      </w:r>
    </w:p>
    <w:p w:rsidR="00AF2E98" w:rsidRPr="00AF2E98" w:rsidRDefault="00AF2E98" w:rsidP="00173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доцент </w:t>
      </w:r>
      <w:r w:rsidRPr="00AF2E9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Малышева М.А.</w:t>
      </w: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17382E" w:rsidRDefault="0017382E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AF2E98" w:rsidRDefault="00AF2E98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AF2E98" w:rsidRDefault="00AF2E98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AF2E98" w:rsidRDefault="00AF2E98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062747" w:rsidRDefault="00062747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AF2E98" w:rsidRPr="00DA077E" w:rsidRDefault="00AF2E98" w:rsidP="001738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17382E" w:rsidRPr="00DA077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A077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Санкт-Петербург</w:t>
      </w:r>
    </w:p>
    <w:p w:rsidR="0017382E" w:rsidRDefault="0017382E" w:rsidP="0017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77E">
        <w:rPr>
          <w:rFonts w:ascii="Times New Roman" w:eastAsia="Times New Roman" w:hAnsi="Times New Roman"/>
          <w:sz w:val="24"/>
          <w:szCs w:val="24"/>
          <w:lang w:eastAsia="ru-RU"/>
        </w:rPr>
        <w:t>2013</w:t>
      </w:r>
    </w:p>
    <w:p w:rsidR="00146226" w:rsidRPr="00DA077E" w:rsidRDefault="00146226" w:rsidP="00146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СИНОПСИС  КУРСОВОЙ  РАБОТЫ</w:t>
      </w:r>
    </w:p>
    <w:p w:rsidR="00C872FA" w:rsidRPr="00C872FA" w:rsidRDefault="00146226" w:rsidP="00C872FA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DA077E">
        <w:rPr>
          <w:rFonts w:ascii="Times New Roman" w:eastAsia="Times New Roman" w:hAnsi="Times New Roman"/>
          <w:sz w:val="24"/>
          <w:szCs w:val="18"/>
          <w:lang w:eastAsia="ru-RU"/>
        </w:rPr>
        <w:t xml:space="preserve"> </w:t>
      </w:r>
      <w:r w:rsidRPr="00AF2E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72FA" w:rsidRPr="00C872F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профессионального развития педагогических работников дошкольной образовательной организации </w:t>
      </w:r>
    </w:p>
    <w:p w:rsidR="00146226" w:rsidRDefault="00C872FA" w:rsidP="00C872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872FA">
        <w:rPr>
          <w:rFonts w:ascii="Times New Roman" w:eastAsia="Times New Roman" w:hAnsi="Times New Roman"/>
          <w:sz w:val="28"/>
          <w:szCs w:val="28"/>
          <w:lang w:eastAsia="ru-RU"/>
        </w:rPr>
        <w:t>как управленческая задача</w:t>
      </w:r>
      <w:r w:rsidR="00146226" w:rsidRPr="00AF2E9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46226" w:rsidRPr="00146226" w:rsidRDefault="00146226" w:rsidP="00146226">
      <w:pPr>
        <w:pStyle w:val="a6"/>
        <w:spacing w:line="360" w:lineRule="auto"/>
        <w:rPr>
          <w:rFonts w:ascii="Times New Roman" w:hAnsi="Times New Roman"/>
          <w:b/>
          <w:sz w:val="16"/>
          <w:szCs w:val="16"/>
        </w:rPr>
      </w:pPr>
    </w:p>
    <w:p w:rsidR="00062747" w:rsidRDefault="00062747" w:rsidP="0014622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7382E" w:rsidRPr="0017382E" w:rsidRDefault="00146226" w:rsidP="0014622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актуальности</w:t>
      </w:r>
    </w:p>
    <w:p w:rsidR="0017382E" w:rsidRPr="008A164D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7382E">
        <w:rPr>
          <w:rFonts w:ascii="Times New Roman" w:hAnsi="Times New Roman"/>
          <w:sz w:val="28"/>
          <w:szCs w:val="28"/>
        </w:rPr>
        <w:t>Модернизация и преобразования образовательных систем становятся важнейшими предпосылками динамичного экономического роста и социального развития общества. Ориентиры инновационного развития российского образования обозначены в ряде программных документов Президента и Правительства Российской Федерации: Концепци</w:t>
      </w:r>
      <w:r>
        <w:rPr>
          <w:rFonts w:ascii="Times New Roman" w:hAnsi="Times New Roman"/>
          <w:sz w:val="28"/>
          <w:szCs w:val="28"/>
        </w:rPr>
        <w:t>и</w:t>
      </w:r>
      <w:r w:rsidRPr="0017382E">
        <w:rPr>
          <w:rFonts w:ascii="Times New Roman" w:hAnsi="Times New Roman"/>
          <w:sz w:val="28"/>
          <w:szCs w:val="28"/>
        </w:rPr>
        <w:t xml:space="preserve"> Федеральной целевой программы развития образования на 2011-2015 гг., в Федеральной целевой программе развития образования до 2025 г., в Приоритетном национальном проекте «Образование», Национальной образовательной инициативе «Наша новая школа»</w:t>
      </w:r>
      <w:r w:rsidR="00146226">
        <w:rPr>
          <w:rFonts w:ascii="Times New Roman" w:hAnsi="Times New Roman"/>
          <w:sz w:val="28"/>
          <w:szCs w:val="28"/>
        </w:rPr>
        <w:t xml:space="preserve">, в </w:t>
      </w:r>
      <w:r w:rsidR="00146226" w:rsidRPr="00146226">
        <w:rPr>
          <w:rFonts w:ascii="Times New Roman" w:hAnsi="Times New Roman"/>
          <w:sz w:val="28"/>
          <w:szCs w:val="28"/>
        </w:rPr>
        <w:t>Стратеги</w:t>
      </w:r>
      <w:r w:rsidR="00146226">
        <w:rPr>
          <w:rFonts w:ascii="Times New Roman" w:hAnsi="Times New Roman"/>
          <w:sz w:val="28"/>
          <w:szCs w:val="28"/>
        </w:rPr>
        <w:t>и</w:t>
      </w:r>
      <w:r w:rsidR="00146226" w:rsidRPr="00146226">
        <w:rPr>
          <w:rFonts w:ascii="Times New Roman" w:hAnsi="Times New Roman"/>
          <w:sz w:val="28"/>
          <w:szCs w:val="28"/>
        </w:rPr>
        <w:t xml:space="preserve"> развития системы образования Санкт-Петербурга «Петербургская Школа  2020»</w:t>
      </w:r>
      <w:r w:rsidR="00146226">
        <w:rPr>
          <w:rFonts w:ascii="Times New Roman" w:hAnsi="Times New Roman"/>
          <w:sz w:val="28"/>
          <w:szCs w:val="28"/>
        </w:rPr>
        <w:t>.</w:t>
      </w:r>
    </w:p>
    <w:p w:rsidR="0017382E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82E">
        <w:rPr>
          <w:rFonts w:ascii="Times New Roman" w:hAnsi="Times New Roman"/>
          <w:sz w:val="28"/>
          <w:szCs w:val="28"/>
        </w:rPr>
        <w:t>В рамках реформирования образовательных систем происходит смена образовательной парадигмы</w:t>
      </w:r>
      <w:r w:rsidR="004D38B3" w:rsidRPr="00F475AF">
        <w:rPr>
          <w:rFonts w:ascii="Times New Roman" w:hAnsi="Times New Roman"/>
          <w:sz w:val="28"/>
          <w:szCs w:val="28"/>
        </w:rPr>
        <w:t>,</w:t>
      </w:r>
      <w:r w:rsidRPr="00173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Pr="0017382E">
        <w:rPr>
          <w:rFonts w:ascii="Times New Roman" w:hAnsi="Times New Roman"/>
          <w:sz w:val="28"/>
          <w:szCs w:val="28"/>
        </w:rPr>
        <w:t xml:space="preserve"> связан</w:t>
      </w:r>
      <w:r>
        <w:rPr>
          <w:rFonts w:ascii="Times New Roman" w:hAnsi="Times New Roman"/>
          <w:sz w:val="28"/>
          <w:szCs w:val="28"/>
        </w:rPr>
        <w:t>а</w:t>
      </w:r>
      <w:r w:rsidRPr="0017382E">
        <w:rPr>
          <w:rFonts w:ascii="Times New Roman" w:hAnsi="Times New Roman"/>
          <w:sz w:val="28"/>
          <w:szCs w:val="28"/>
        </w:rPr>
        <w:t xml:space="preserve"> с иным взглядом, отношением, поведением, способом мышления, </w:t>
      </w:r>
      <w:r w:rsidR="00093C24">
        <w:rPr>
          <w:rFonts w:ascii="Times New Roman" w:hAnsi="Times New Roman"/>
          <w:sz w:val="28"/>
          <w:szCs w:val="28"/>
        </w:rPr>
        <w:t>и</w:t>
      </w:r>
      <w:r w:rsidRPr="0017382E">
        <w:rPr>
          <w:rFonts w:ascii="Times New Roman" w:hAnsi="Times New Roman"/>
          <w:sz w:val="28"/>
          <w:szCs w:val="28"/>
        </w:rPr>
        <w:t xml:space="preserve"> это новое должно развиваться путем достраивания, используя весь позитивный потенциал, накопленный в других направлениях.</w:t>
      </w:r>
      <w:r w:rsidRPr="0017382E">
        <w:rPr>
          <w:rStyle w:val="a5"/>
          <w:rFonts w:ascii="Times New Roman" w:eastAsia="Times New Roman" w:hAnsi="Times New Roman"/>
          <w:sz w:val="28"/>
          <w:szCs w:val="28"/>
        </w:rPr>
        <w:footnoteReference w:id="1"/>
      </w:r>
      <w:r w:rsidRPr="0017382E">
        <w:rPr>
          <w:rFonts w:ascii="Times New Roman" w:hAnsi="Times New Roman"/>
          <w:sz w:val="28"/>
          <w:szCs w:val="28"/>
        </w:rPr>
        <w:t xml:space="preserve"> Содержание образования обогащается новыми процессуальными знаниями и умениями,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  <w:r w:rsidRPr="0017382E">
        <w:rPr>
          <w:rStyle w:val="a5"/>
          <w:rFonts w:ascii="Times New Roman" w:eastAsia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 w:rsidRPr="0017382E">
        <w:rPr>
          <w:rFonts w:ascii="Times New Roman" w:hAnsi="Times New Roman"/>
          <w:sz w:val="28"/>
          <w:szCs w:val="28"/>
        </w:rPr>
        <w:t xml:space="preserve">В педагогическом процессе важнейшей составляющей </w:t>
      </w:r>
      <w:r w:rsidR="004D38B3" w:rsidRPr="001F70AE">
        <w:rPr>
          <w:rFonts w:ascii="Times New Roman" w:hAnsi="Times New Roman"/>
          <w:sz w:val="28"/>
          <w:szCs w:val="28"/>
        </w:rPr>
        <w:t>также</w:t>
      </w:r>
      <w:r w:rsidR="004D3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остается</w:t>
      </w:r>
      <w:r w:rsidRPr="0017382E">
        <w:rPr>
          <w:rFonts w:ascii="Times New Roman" w:hAnsi="Times New Roman"/>
          <w:sz w:val="28"/>
          <w:szCs w:val="28"/>
        </w:rPr>
        <w:t xml:space="preserve"> личностно-ориентированное взаимодействие педагога и ребенка</w:t>
      </w:r>
      <w:r>
        <w:rPr>
          <w:rFonts w:ascii="Times New Roman" w:hAnsi="Times New Roman"/>
          <w:sz w:val="28"/>
          <w:szCs w:val="28"/>
        </w:rPr>
        <w:t>.</w:t>
      </w:r>
      <w:r w:rsidRPr="0017382E">
        <w:rPr>
          <w:rStyle w:val="a5"/>
          <w:rFonts w:ascii="Times New Roman" w:eastAsia="Times New Roman" w:hAnsi="Times New Roman"/>
          <w:sz w:val="28"/>
          <w:szCs w:val="28"/>
        </w:rPr>
        <w:footnoteReference w:id="3"/>
      </w:r>
      <w:r w:rsidRPr="0017382E">
        <w:rPr>
          <w:rFonts w:ascii="Times New Roman" w:hAnsi="Times New Roman"/>
          <w:sz w:val="28"/>
          <w:szCs w:val="28"/>
        </w:rPr>
        <w:t xml:space="preserve"> </w:t>
      </w:r>
    </w:p>
    <w:p w:rsidR="001F70AE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82E">
        <w:rPr>
          <w:rFonts w:ascii="Times New Roman" w:hAnsi="Times New Roman"/>
          <w:sz w:val="28"/>
          <w:szCs w:val="28"/>
        </w:rPr>
        <w:t xml:space="preserve">В условиях инновационного развития, современная система </w:t>
      </w:r>
      <w:r w:rsidR="004D38B3" w:rsidRPr="001F70AE">
        <w:rPr>
          <w:rFonts w:ascii="Times New Roman" w:hAnsi="Times New Roman"/>
          <w:sz w:val="28"/>
          <w:szCs w:val="28"/>
        </w:rPr>
        <w:t>отечественного образования</w:t>
      </w:r>
      <w:r w:rsidR="004D38B3">
        <w:rPr>
          <w:rFonts w:ascii="Times New Roman" w:hAnsi="Times New Roman"/>
          <w:sz w:val="28"/>
          <w:szCs w:val="28"/>
        </w:rPr>
        <w:t xml:space="preserve"> </w:t>
      </w:r>
      <w:r w:rsidRPr="0017382E">
        <w:rPr>
          <w:rFonts w:ascii="Times New Roman" w:hAnsi="Times New Roman"/>
          <w:sz w:val="28"/>
          <w:szCs w:val="28"/>
        </w:rPr>
        <w:t xml:space="preserve">требует повышения профессионального уровня </w:t>
      </w:r>
      <w:r w:rsidRPr="0017382E">
        <w:rPr>
          <w:rFonts w:ascii="Times New Roman" w:hAnsi="Times New Roman"/>
          <w:sz w:val="28"/>
          <w:szCs w:val="28"/>
        </w:rPr>
        <w:lastRenderedPageBreak/>
        <w:t>педагогических кадров.</w:t>
      </w:r>
      <w:r w:rsidRPr="0017382E">
        <w:rPr>
          <w:rStyle w:val="a5"/>
          <w:rFonts w:ascii="Times New Roman" w:eastAsia="Times New Roman" w:hAnsi="Times New Roman"/>
          <w:sz w:val="28"/>
          <w:szCs w:val="28"/>
        </w:rPr>
        <w:footnoteReference w:id="4"/>
      </w:r>
      <w:r w:rsidRPr="0017382E">
        <w:rPr>
          <w:rFonts w:ascii="Times New Roman" w:hAnsi="Times New Roman"/>
          <w:sz w:val="28"/>
          <w:szCs w:val="28"/>
        </w:rPr>
        <w:t xml:space="preserve"> Ключевой фигурой образовательной системы выступает педагог как творец педагогического процесса. Деятельность педагога направлена на передачу опыта и создание условий для личностного развития своих воспитанников, поэтому важным становится профессиональное развитие педагога</w:t>
      </w:r>
      <w:r w:rsidR="001F70AE">
        <w:rPr>
          <w:rFonts w:ascii="Times New Roman" w:hAnsi="Times New Roman"/>
          <w:sz w:val="28"/>
          <w:szCs w:val="28"/>
        </w:rPr>
        <w:t>.</w:t>
      </w:r>
      <w:r w:rsidRPr="0017382E">
        <w:rPr>
          <w:rFonts w:ascii="Times New Roman" w:hAnsi="Times New Roman"/>
          <w:sz w:val="28"/>
          <w:szCs w:val="28"/>
        </w:rPr>
        <w:t xml:space="preserve"> </w:t>
      </w:r>
    </w:p>
    <w:p w:rsidR="00F10266" w:rsidRPr="00FA7AE2" w:rsidRDefault="00093C24" w:rsidP="00CF49F0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 w:rsidR="00FA7AE2" w:rsidRPr="000A340A">
        <w:rPr>
          <w:rFonts w:ascii="Times New Roman" w:hAnsi="Times New Roman"/>
          <w:sz w:val="28"/>
          <w:szCs w:val="28"/>
        </w:rPr>
        <w:t xml:space="preserve"> исследований </w:t>
      </w:r>
      <w:r w:rsidR="004E25DE" w:rsidRPr="00093C24">
        <w:rPr>
          <w:rFonts w:ascii="Times New Roman" w:hAnsi="Times New Roman"/>
          <w:sz w:val="28"/>
          <w:szCs w:val="28"/>
        </w:rPr>
        <w:t>в области профессионального развития</w:t>
      </w:r>
      <w:r w:rsidR="004E25DE">
        <w:rPr>
          <w:rFonts w:ascii="Times New Roman" w:hAnsi="Times New Roman"/>
          <w:sz w:val="28"/>
          <w:szCs w:val="28"/>
        </w:rPr>
        <w:t xml:space="preserve"> </w:t>
      </w:r>
      <w:r w:rsidR="00FA7AE2" w:rsidRPr="000A340A">
        <w:rPr>
          <w:rFonts w:ascii="Times New Roman" w:hAnsi="Times New Roman"/>
          <w:sz w:val="28"/>
          <w:szCs w:val="28"/>
        </w:rPr>
        <w:t>позволяет заключить, что, во-первых,</w:t>
      </w:r>
      <w:r w:rsidR="00FA7AE2" w:rsidRPr="00FA7A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6168" w:rsidRPr="00F76168">
        <w:rPr>
          <w:rFonts w:ascii="Times New Roman" w:hAnsi="Times New Roman"/>
          <w:sz w:val="28"/>
          <w:szCs w:val="28"/>
        </w:rPr>
        <w:t>п</w:t>
      </w:r>
      <w:r w:rsidR="00E60A08" w:rsidRPr="00E60A08">
        <w:rPr>
          <w:rFonts w:ascii="Times New Roman" w:hAnsi="Times New Roman"/>
          <w:sz w:val="28"/>
          <w:szCs w:val="28"/>
        </w:rPr>
        <w:t xml:space="preserve">рофессиональное </w:t>
      </w:r>
      <w:r w:rsidR="00F76168">
        <w:rPr>
          <w:rFonts w:ascii="Times New Roman" w:hAnsi="Times New Roman"/>
          <w:sz w:val="28"/>
          <w:szCs w:val="28"/>
        </w:rPr>
        <w:t xml:space="preserve">развитие и </w:t>
      </w:r>
      <w:r w:rsidR="00E60A08" w:rsidRPr="00E60A08">
        <w:rPr>
          <w:rFonts w:ascii="Times New Roman" w:hAnsi="Times New Roman"/>
          <w:sz w:val="28"/>
          <w:szCs w:val="28"/>
        </w:rPr>
        <w:t xml:space="preserve">становление личности это открытая, нелинейная и </w:t>
      </w:r>
      <w:r w:rsidR="008711F6" w:rsidRPr="00E60A08">
        <w:rPr>
          <w:rFonts w:ascii="Times New Roman" w:hAnsi="Times New Roman"/>
          <w:sz w:val="28"/>
          <w:szCs w:val="28"/>
        </w:rPr>
        <w:t>неравновесная</w:t>
      </w:r>
      <w:r w:rsidR="00E60A08" w:rsidRPr="00E60A08">
        <w:rPr>
          <w:rFonts w:ascii="Times New Roman" w:hAnsi="Times New Roman"/>
          <w:sz w:val="28"/>
          <w:szCs w:val="28"/>
        </w:rPr>
        <w:t xml:space="preserve"> система, которая объединяет в одно пространство возрастные изменения личности, систему непрерывного профессионального образования</w:t>
      </w:r>
      <w:r w:rsidR="00F33C5D">
        <w:rPr>
          <w:rFonts w:ascii="Times New Roman" w:hAnsi="Times New Roman"/>
          <w:sz w:val="28"/>
          <w:szCs w:val="28"/>
        </w:rPr>
        <w:t xml:space="preserve"> и ведущу</w:t>
      </w:r>
      <w:r w:rsidR="00E60A08" w:rsidRPr="00E60A08">
        <w:rPr>
          <w:rFonts w:ascii="Times New Roman" w:hAnsi="Times New Roman"/>
          <w:sz w:val="28"/>
          <w:szCs w:val="28"/>
        </w:rPr>
        <w:t>ю профессиональную деятельность</w:t>
      </w:r>
      <w:r w:rsidR="00487D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35E1" w:rsidRPr="00CB35E1">
        <w:rPr>
          <w:rFonts w:ascii="Times New Roman" w:hAnsi="Times New Roman"/>
          <w:sz w:val="28"/>
          <w:szCs w:val="28"/>
        </w:rPr>
        <w:t>Зеер</w:t>
      </w:r>
      <w:proofErr w:type="spellEnd"/>
      <w:r w:rsidR="00CB35E1" w:rsidRPr="00CB35E1">
        <w:rPr>
          <w:rFonts w:ascii="Times New Roman" w:hAnsi="Times New Roman"/>
          <w:sz w:val="28"/>
          <w:szCs w:val="28"/>
        </w:rPr>
        <w:t xml:space="preserve"> Э.Ф., Климов Е.А., Кудрявцев Т.В.</w:t>
      </w:r>
      <w:r w:rsidR="00487D5B" w:rsidRPr="00CB35E1">
        <w:rPr>
          <w:rFonts w:ascii="Times New Roman" w:hAnsi="Times New Roman"/>
          <w:sz w:val="28"/>
          <w:szCs w:val="28"/>
        </w:rPr>
        <w:t>)</w:t>
      </w:r>
      <w:r w:rsidR="00E60A08" w:rsidRPr="00CB35E1">
        <w:rPr>
          <w:rFonts w:ascii="Times New Roman" w:hAnsi="Times New Roman"/>
          <w:sz w:val="28"/>
          <w:szCs w:val="28"/>
        </w:rPr>
        <w:t>.</w:t>
      </w:r>
      <w:r w:rsidR="00CF49F0" w:rsidRPr="00CF49F0">
        <w:rPr>
          <w:rFonts w:ascii="Times New Roman" w:hAnsi="Times New Roman"/>
          <w:sz w:val="28"/>
          <w:szCs w:val="28"/>
        </w:rPr>
        <w:t xml:space="preserve"> Д</w:t>
      </w:r>
      <w:r w:rsidR="00F10266" w:rsidRPr="00CF49F0">
        <w:rPr>
          <w:rFonts w:ascii="Times New Roman" w:hAnsi="Times New Roman"/>
          <w:sz w:val="28"/>
          <w:szCs w:val="28"/>
        </w:rPr>
        <w:t>вижущей</w:t>
      </w:r>
      <w:r w:rsidR="00F10266">
        <w:rPr>
          <w:rFonts w:ascii="Times New Roman" w:hAnsi="Times New Roman"/>
          <w:sz w:val="28"/>
          <w:szCs w:val="28"/>
        </w:rPr>
        <w:t xml:space="preserve"> силой развития личности являются противоречия между потребностями и внешними обстоятельствами, между возросшими физическими способностями, духовными возможностями и старыми формами деятельности, между новыми потребностями, порождаемыми деятельностью, и возможностями их удовлетворениями, между новыми требованиями деятельности и несформированными умениями и навыками.</w:t>
      </w:r>
      <w:r w:rsidR="00F10266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487D5B" w:rsidRPr="000915EB" w:rsidRDefault="00F10266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49F0">
        <w:rPr>
          <w:rFonts w:ascii="Times New Roman" w:hAnsi="Times New Roman"/>
          <w:sz w:val="28"/>
          <w:szCs w:val="28"/>
        </w:rPr>
        <w:t>-вторых</w:t>
      </w:r>
      <w:r w:rsidR="00F33C5D">
        <w:rPr>
          <w:rFonts w:ascii="Times New Roman" w:hAnsi="Times New Roman"/>
          <w:sz w:val="28"/>
          <w:szCs w:val="28"/>
        </w:rPr>
        <w:t>, профессиональное развитие является формирующим социально-психологические основы эффективной деятельности, формирует способы решения социально-психологических задач, обусловленных индивидуальными траекториями профессионального развития, а также формирует профессионально-психологически</w:t>
      </w:r>
      <w:r w:rsidR="00093C24">
        <w:rPr>
          <w:rFonts w:ascii="Times New Roman" w:hAnsi="Times New Roman"/>
          <w:sz w:val="28"/>
          <w:szCs w:val="28"/>
        </w:rPr>
        <w:t>е</w:t>
      </w:r>
      <w:r w:rsidR="00F33C5D">
        <w:rPr>
          <w:rFonts w:ascii="Times New Roman" w:hAnsi="Times New Roman"/>
          <w:sz w:val="28"/>
          <w:szCs w:val="28"/>
        </w:rPr>
        <w:t xml:space="preserve"> компетенци</w:t>
      </w:r>
      <w:r w:rsidR="00093C24">
        <w:rPr>
          <w:rFonts w:ascii="Times New Roman" w:hAnsi="Times New Roman"/>
          <w:sz w:val="28"/>
          <w:szCs w:val="28"/>
        </w:rPr>
        <w:t>и</w:t>
      </w:r>
      <w:r w:rsidR="00F33C5D">
        <w:rPr>
          <w:rFonts w:ascii="Times New Roman" w:hAnsi="Times New Roman"/>
          <w:sz w:val="28"/>
          <w:szCs w:val="28"/>
        </w:rPr>
        <w:t>.</w:t>
      </w:r>
      <w:r w:rsidR="00FA7AE2" w:rsidRPr="00FA7A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7D5B">
        <w:rPr>
          <w:rFonts w:ascii="Times New Roman" w:hAnsi="Times New Roman"/>
          <w:sz w:val="28"/>
          <w:szCs w:val="28"/>
        </w:rPr>
        <w:t>(</w:t>
      </w:r>
      <w:proofErr w:type="spellStart"/>
      <w:r w:rsidR="009D629A">
        <w:rPr>
          <w:rFonts w:ascii="Times New Roman" w:hAnsi="Times New Roman"/>
          <w:sz w:val="28"/>
          <w:szCs w:val="28"/>
        </w:rPr>
        <w:t>Макрова</w:t>
      </w:r>
      <w:proofErr w:type="spellEnd"/>
      <w:r w:rsidR="009D629A">
        <w:rPr>
          <w:rFonts w:ascii="Times New Roman" w:hAnsi="Times New Roman"/>
          <w:sz w:val="28"/>
          <w:szCs w:val="28"/>
        </w:rPr>
        <w:t xml:space="preserve"> А.К., </w:t>
      </w:r>
      <w:r w:rsidR="00CB35E1">
        <w:rPr>
          <w:rFonts w:ascii="Times New Roman" w:hAnsi="Times New Roman"/>
          <w:sz w:val="28"/>
          <w:szCs w:val="28"/>
        </w:rPr>
        <w:t>М</w:t>
      </w:r>
      <w:r w:rsidR="009D629A">
        <w:rPr>
          <w:rFonts w:ascii="Times New Roman" w:hAnsi="Times New Roman"/>
          <w:sz w:val="28"/>
          <w:szCs w:val="28"/>
        </w:rPr>
        <w:t xml:space="preserve">итина Л.М., </w:t>
      </w:r>
      <w:r w:rsidR="009D629A" w:rsidRPr="00093C24">
        <w:rPr>
          <w:rFonts w:ascii="Times New Roman" w:hAnsi="Times New Roman"/>
          <w:sz w:val="28"/>
          <w:szCs w:val="28"/>
        </w:rPr>
        <w:t xml:space="preserve">Никитина, В.А. </w:t>
      </w:r>
      <w:proofErr w:type="spellStart"/>
      <w:r w:rsidR="009D629A" w:rsidRPr="00093C24">
        <w:rPr>
          <w:rFonts w:ascii="Times New Roman" w:hAnsi="Times New Roman"/>
          <w:sz w:val="28"/>
          <w:szCs w:val="28"/>
        </w:rPr>
        <w:t>Сластенин</w:t>
      </w:r>
      <w:proofErr w:type="spellEnd"/>
      <w:r w:rsidR="009D629A" w:rsidRPr="00093C24">
        <w:rPr>
          <w:rFonts w:ascii="Times New Roman" w:hAnsi="Times New Roman"/>
          <w:sz w:val="28"/>
          <w:szCs w:val="28"/>
        </w:rPr>
        <w:t>, А.И</w:t>
      </w:r>
      <w:r w:rsidR="009D629A" w:rsidRPr="000915EB">
        <w:rPr>
          <w:rFonts w:ascii="Times New Roman" w:hAnsi="Times New Roman"/>
          <w:sz w:val="28"/>
          <w:szCs w:val="28"/>
        </w:rPr>
        <w:t>.</w:t>
      </w:r>
      <w:r w:rsidR="00487D5B" w:rsidRPr="000915EB">
        <w:rPr>
          <w:rFonts w:ascii="Times New Roman" w:hAnsi="Times New Roman"/>
          <w:sz w:val="28"/>
          <w:szCs w:val="28"/>
        </w:rPr>
        <w:t>)</w:t>
      </w:r>
    </w:p>
    <w:p w:rsidR="00FA7AE2" w:rsidRPr="000915EB" w:rsidRDefault="00F33C5D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5EB">
        <w:rPr>
          <w:rFonts w:ascii="Times New Roman" w:hAnsi="Times New Roman"/>
          <w:sz w:val="28"/>
          <w:szCs w:val="28"/>
        </w:rPr>
        <w:t>В</w:t>
      </w:r>
      <w:r w:rsidR="00CF49F0" w:rsidRPr="000915EB">
        <w:rPr>
          <w:rFonts w:ascii="Times New Roman" w:hAnsi="Times New Roman"/>
          <w:sz w:val="28"/>
          <w:szCs w:val="28"/>
        </w:rPr>
        <w:t>-третьих</w:t>
      </w:r>
      <w:r w:rsidR="00F55A7A" w:rsidRPr="000915EB">
        <w:rPr>
          <w:rFonts w:ascii="Times New Roman" w:hAnsi="Times New Roman"/>
          <w:sz w:val="28"/>
          <w:szCs w:val="28"/>
        </w:rPr>
        <w:t>,</w:t>
      </w:r>
      <w:r w:rsidRPr="000915EB">
        <w:rPr>
          <w:rFonts w:ascii="Times New Roman" w:hAnsi="Times New Roman"/>
          <w:sz w:val="28"/>
          <w:szCs w:val="28"/>
        </w:rPr>
        <w:t xml:space="preserve"> </w:t>
      </w:r>
      <w:r w:rsidR="00487D5B" w:rsidRPr="000915EB">
        <w:rPr>
          <w:rFonts w:ascii="Times New Roman" w:hAnsi="Times New Roman"/>
          <w:sz w:val="28"/>
          <w:szCs w:val="28"/>
        </w:rPr>
        <w:t xml:space="preserve">существуют </w:t>
      </w:r>
      <w:r w:rsidRPr="000915EB">
        <w:rPr>
          <w:rFonts w:ascii="Times New Roman" w:hAnsi="Times New Roman"/>
          <w:sz w:val="28"/>
          <w:szCs w:val="28"/>
        </w:rPr>
        <w:t>ос</w:t>
      </w:r>
      <w:r w:rsidR="001F5C3F" w:rsidRPr="000915EB">
        <w:rPr>
          <w:rFonts w:ascii="Times New Roman" w:hAnsi="Times New Roman"/>
          <w:sz w:val="28"/>
          <w:szCs w:val="28"/>
        </w:rPr>
        <w:t>об</w:t>
      </w:r>
      <w:r w:rsidRPr="000915EB">
        <w:rPr>
          <w:rFonts w:ascii="Times New Roman" w:hAnsi="Times New Roman"/>
          <w:sz w:val="28"/>
          <w:szCs w:val="28"/>
        </w:rPr>
        <w:t>енности стадий профессионального становления</w:t>
      </w:r>
      <w:r w:rsidR="00B32460" w:rsidRPr="000915EB">
        <w:rPr>
          <w:rFonts w:ascii="Times New Roman" w:hAnsi="Times New Roman"/>
          <w:sz w:val="28"/>
          <w:szCs w:val="28"/>
        </w:rPr>
        <w:t xml:space="preserve"> и психолого-педагогические технологии содейст</w:t>
      </w:r>
      <w:r w:rsidR="00DE063C" w:rsidRPr="000915EB">
        <w:rPr>
          <w:rFonts w:ascii="Times New Roman" w:hAnsi="Times New Roman"/>
          <w:sz w:val="28"/>
          <w:szCs w:val="28"/>
        </w:rPr>
        <w:t>вия профессиона</w:t>
      </w:r>
      <w:r w:rsidR="00E97114" w:rsidRPr="000915EB">
        <w:rPr>
          <w:rFonts w:ascii="Times New Roman" w:hAnsi="Times New Roman"/>
          <w:sz w:val="28"/>
          <w:szCs w:val="28"/>
        </w:rPr>
        <w:t>лизации личности</w:t>
      </w:r>
      <w:r w:rsidR="00487D5B" w:rsidRPr="000915E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915EB" w:rsidRPr="000915EB">
        <w:rPr>
          <w:rFonts w:ascii="Times New Roman" w:hAnsi="Times New Roman"/>
          <w:sz w:val="28"/>
          <w:szCs w:val="28"/>
        </w:rPr>
        <w:t>Беснова</w:t>
      </w:r>
      <w:proofErr w:type="spellEnd"/>
      <w:r w:rsidR="000915EB" w:rsidRPr="000915EB">
        <w:rPr>
          <w:rFonts w:ascii="Times New Roman" w:hAnsi="Times New Roman"/>
          <w:sz w:val="28"/>
          <w:szCs w:val="28"/>
        </w:rPr>
        <w:t xml:space="preserve"> С.П., Грановский Р.М., </w:t>
      </w:r>
      <w:r w:rsidR="009D629A" w:rsidRPr="000915EB">
        <w:rPr>
          <w:rFonts w:ascii="Times New Roman" w:hAnsi="Times New Roman"/>
          <w:sz w:val="28"/>
          <w:szCs w:val="28"/>
        </w:rPr>
        <w:t>Маркова А.К.</w:t>
      </w:r>
      <w:r w:rsidR="000915EB" w:rsidRPr="000915EB">
        <w:rPr>
          <w:rFonts w:ascii="Times New Roman" w:hAnsi="Times New Roman"/>
          <w:sz w:val="28"/>
          <w:szCs w:val="28"/>
        </w:rPr>
        <w:t>, Л.Н. Корнеева</w:t>
      </w:r>
      <w:r w:rsidR="00487D5B" w:rsidRPr="000915EB">
        <w:rPr>
          <w:rFonts w:ascii="Times New Roman" w:hAnsi="Times New Roman"/>
          <w:sz w:val="28"/>
          <w:szCs w:val="28"/>
        </w:rPr>
        <w:t>)</w:t>
      </w:r>
      <w:r w:rsidR="00E97114" w:rsidRPr="000915EB">
        <w:rPr>
          <w:rFonts w:ascii="Times New Roman" w:hAnsi="Times New Roman"/>
          <w:sz w:val="28"/>
          <w:szCs w:val="28"/>
        </w:rPr>
        <w:t>.</w:t>
      </w:r>
    </w:p>
    <w:p w:rsidR="00487D5B" w:rsidRDefault="00487D5B" w:rsidP="00487D5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72D">
        <w:rPr>
          <w:rFonts w:ascii="Times New Roman" w:hAnsi="Times New Roman"/>
          <w:sz w:val="28"/>
          <w:szCs w:val="28"/>
        </w:rPr>
        <w:t>В-четвертых,</w:t>
      </w:r>
      <w:r w:rsidRPr="00487D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4ADC">
        <w:rPr>
          <w:rFonts w:ascii="Times New Roman" w:hAnsi="Times New Roman"/>
          <w:sz w:val="28"/>
          <w:szCs w:val="28"/>
        </w:rPr>
        <w:t>в</w:t>
      </w:r>
      <w:r w:rsidR="004146D6">
        <w:rPr>
          <w:rFonts w:ascii="Times New Roman" w:hAnsi="Times New Roman"/>
          <w:sz w:val="28"/>
          <w:szCs w:val="28"/>
        </w:rPr>
        <w:t xml:space="preserve">заимосвязь человека с профессией </w:t>
      </w:r>
      <w:r w:rsidR="004146D6" w:rsidRPr="001F572D">
        <w:rPr>
          <w:rFonts w:ascii="Times New Roman" w:hAnsi="Times New Roman"/>
          <w:sz w:val="28"/>
          <w:szCs w:val="28"/>
        </w:rPr>
        <w:t>изуча</w:t>
      </w:r>
      <w:r w:rsidR="008711F6" w:rsidRPr="001F572D">
        <w:rPr>
          <w:rFonts w:ascii="Times New Roman" w:hAnsi="Times New Roman"/>
          <w:sz w:val="28"/>
          <w:szCs w:val="28"/>
        </w:rPr>
        <w:t>ется</w:t>
      </w:r>
      <w:r w:rsidR="004146D6">
        <w:rPr>
          <w:rFonts w:ascii="Times New Roman" w:hAnsi="Times New Roman"/>
          <w:sz w:val="28"/>
          <w:szCs w:val="28"/>
        </w:rPr>
        <w:t xml:space="preserve"> сквозь призму адаптации личности к деятельности, ее профессиональной </w:t>
      </w:r>
      <w:r w:rsidR="004146D6">
        <w:rPr>
          <w:rFonts w:ascii="Times New Roman" w:hAnsi="Times New Roman"/>
          <w:sz w:val="28"/>
          <w:szCs w:val="28"/>
        </w:rPr>
        <w:lastRenderedPageBreak/>
        <w:t>пригодности</w:t>
      </w:r>
      <w:r w:rsidR="00B34348">
        <w:rPr>
          <w:rFonts w:ascii="Times New Roman" w:hAnsi="Times New Roman"/>
          <w:sz w:val="28"/>
          <w:szCs w:val="28"/>
        </w:rPr>
        <w:t xml:space="preserve">, удовлетворенности процессом труда и повышение его результативности.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9D629A">
        <w:rPr>
          <w:rFonts w:ascii="Times New Roman" w:hAnsi="Times New Roman"/>
          <w:sz w:val="28"/>
          <w:szCs w:val="28"/>
        </w:rPr>
        <w:t>Абуханова-Славская</w:t>
      </w:r>
      <w:proofErr w:type="spellEnd"/>
      <w:r w:rsidR="009D629A">
        <w:rPr>
          <w:rFonts w:ascii="Times New Roman" w:hAnsi="Times New Roman"/>
          <w:sz w:val="28"/>
          <w:szCs w:val="28"/>
        </w:rPr>
        <w:t xml:space="preserve"> К.А., </w:t>
      </w:r>
      <w:proofErr w:type="spellStart"/>
      <w:r w:rsidR="009D629A">
        <w:rPr>
          <w:rFonts w:ascii="Times New Roman" w:hAnsi="Times New Roman"/>
          <w:sz w:val="28"/>
          <w:szCs w:val="28"/>
        </w:rPr>
        <w:t>Деркач</w:t>
      </w:r>
      <w:proofErr w:type="spellEnd"/>
      <w:r w:rsidR="009D629A">
        <w:rPr>
          <w:rFonts w:ascii="Times New Roman" w:hAnsi="Times New Roman"/>
          <w:sz w:val="28"/>
          <w:szCs w:val="28"/>
        </w:rPr>
        <w:t xml:space="preserve"> А.А.,</w:t>
      </w:r>
      <w:r w:rsidR="00062747">
        <w:rPr>
          <w:rFonts w:ascii="Times New Roman" w:hAnsi="Times New Roman"/>
          <w:sz w:val="28"/>
          <w:szCs w:val="28"/>
        </w:rPr>
        <w:t xml:space="preserve"> </w:t>
      </w:r>
      <w:r w:rsidR="00D04ADC">
        <w:rPr>
          <w:rFonts w:ascii="Times New Roman" w:hAnsi="Times New Roman"/>
          <w:sz w:val="28"/>
          <w:szCs w:val="28"/>
        </w:rPr>
        <w:t>Захарова Л.Н., Степанов С.Ю.</w:t>
      </w:r>
      <w:r w:rsidRPr="009D62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7382E" w:rsidRPr="0017382E" w:rsidRDefault="00FA7AE2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70AE">
        <w:rPr>
          <w:rFonts w:ascii="Times New Roman" w:hAnsi="Times New Roman"/>
          <w:b/>
          <w:sz w:val="28"/>
          <w:szCs w:val="28"/>
          <w:lang w:eastAsia="ru-RU"/>
        </w:rPr>
        <w:t>Вместе с тем,</w:t>
      </w:r>
      <w:r w:rsidRPr="00FA7AE2">
        <w:rPr>
          <w:rFonts w:ascii="Times New Roman" w:hAnsi="Times New Roman"/>
          <w:b/>
          <w:sz w:val="28"/>
          <w:szCs w:val="28"/>
          <w:lang w:eastAsia="ru-RU"/>
        </w:rPr>
        <w:t xml:space="preserve"> анализ </w:t>
      </w:r>
      <w:r w:rsidR="0017382E" w:rsidRPr="0017382E">
        <w:rPr>
          <w:rFonts w:ascii="Times New Roman" w:hAnsi="Times New Roman"/>
          <w:b/>
          <w:sz w:val="28"/>
          <w:szCs w:val="28"/>
          <w:lang w:eastAsia="ru-RU"/>
        </w:rPr>
        <w:t xml:space="preserve">состояния проблемы позволил выделить объективно существующие противоречия </w:t>
      </w:r>
      <w:proofErr w:type="gramStart"/>
      <w:r w:rsidR="0017382E" w:rsidRPr="0017382E">
        <w:rPr>
          <w:rFonts w:ascii="Times New Roman" w:hAnsi="Times New Roman"/>
          <w:b/>
          <w:sz w:val="28"/>
          <w:szCs w:val="28"/>
          <w:lang w:eastAsia="ru-RU"/>
        </w:rPr>
        <w:t>между</w:t>
      </w:r>
      <w:proofErr w:type="gramEnd"/>
      <w:r w:rsidR="0017382E" w:rsidRPr="0017382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26CE7" w:rsidRDefault="0017382E" w:rsidP="0017382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sz w:val="28"/>
          <w:szCs w:val="28"/>
          <w:lang w:eastAsia="ru-RU"/>
        </w:rPr>
        <w:t xml:space="preserve">- возросшими требованиями и сложностью задач, стоящих перед педагогическими работниками в дошкольном образовании, и </w:t>
      </w:r>
      <w:r w:rsidR="00FA7AE2" w:rsidRPr="000A340A">
        <w:rPr>
          <w:rFonts w:ascii="Times New Roman" w:hAnsi="Times New Roman"/>
          <w:sz w:val="28"/>
          <w:szCs w:val="28"/>
          <w:lang w:eastAsia="ru-RU"/>
        </w:rPr>
        <w:t>не</w:t>
      </w:r>
      <w:r w:rsidR="00FA7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82E">
        <w:rPr>
          <w:rFonts w:ascii="Times New Roman" w:hAnsi="Times New Roman"/>
          <w:sz w:val="28"/>
          <w:szCs w:val="28"/>
          <w:lang w:eastAsia="ru-RU"/>
        </w:rPr>
        <w:t>подготовленностью педагогов к решению этих задач;</w:t>
      </w:r>
      <w:r w:rsidR="008711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82E" w:rsidRPr="00112C27" w:rsidRDefault="0017382E" w:rsidP="0017382E">
      <w:pPr>
        <w:pStyle w:val="a6"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7382E">
        <w:rPr>
          <w:rFonts w:ascii="Times New Roman" w:hAnsi="Times New Roman"/>
          <w:sz w:val="28"/>
          <w:szCs w:val="28"/>
          <w:lang w:eastAsia="ru-RU"/>
        </w:rPr>
        <w:t>- необходимостью профессионального развития педагогического работника и недостаточной разработанностью в науке и реализацией на практике условий необходимых и достаточных для профессионально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17382E">
        <w:rPr>
          <w:rFonts w:ascii="Times New Roman" w:hAnsi="Times New Roman"/>
          <w:sz w:val="28"/>
          <w:szCs w:val="28"/>
          <w:lang w:eastAsia="ru-RU"/>
        </w:rPr>
        <w:t xml:space="preserve"> развития педагогов</w:t>
      </w:r>
      <w:r w:rsidR="00CF49F0">
        <w:rPr>
          <w:rFonts w:ascii="Times New Roman" w:hAnsi="Times New Roman"/>
          <w:sz w:val="28"/>
          <w:szCs w:val="28"/>
          <w:lang w:eastAsia="ru-RU"/>
        </w:rPr>
        <w:t>.</w:t>
      </w:r>
      <w:r w:rsidR="00112C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82E" w:rsidRPr="0017382E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sz w:val="28"/>
          <w:szCs w:val="28"/>
          <w:lang w:eastAsia="ru-RU"/>
        </w:rPr>
        <w:t xml:space="preserve">Сформулированные противоречия позволили </w:t>
      </w:r>
      <w:r w:rsidRPr="0017382E">
        <w:rPr>
          <w:rFonts w:ascii="Times New Roman" w:hAnsi="Times New Roman"/>
          <w:b/>
          <w:sz w:val="28"/>
          <w:szCs w:val="28"/>
          <w:lang w:eastAsia="ru-RU"/>
        </w:rPr>
        <w:t>определить проблему курсовой работы</w:t>
      </w:r>
      <w:r w:rsidRPr="001738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 xml:space="preserve">заключается в </w:t>
      </w:r>
      <w:r w:rsidR="00C872FA">
        <w:rPr>
          <w:rFonts w:ascii="Times New Roman" w:hAnsi="Times New Roman"/>
          <w:sz w:val="28"/>
          <w:szCs w:val="28"/>
          <w:lang w:eastAsia="ru-RU"/>
        </w:rPr>
        <w:t>оп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>ределении</w:t>
      </w:r>
      <w:r w:rsidR="00C872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>услов</w:t>
      </w:r>
      <w:r w:rsidR="00C872FA">
        <w:rPr>
          <w:rFonts w:ascii="Times New Roman" w:hAnsi="Times New Roman"/>
          <w:sz w:val="28"/>
          <w:szCs w:val="28"/>
          <w:lang w:eastAsia="ru-RU"/>
        </w:rPr>
        <w:t>ий,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 xml:space="preserve"> способствующих профессиональному развитию педагогических работников в </w:t>
      </w:r>
      <w:r w:rsidR="00C872FA">
        <w:rPr>
          <w:rFonts w:ascii="Times New Roman" w:hAnsi="Times New Roman"/>
          <w:sz w:val="28"/>
          <w:szCs w:val="28"/>
          <w:lang w:eastAsia="ru-RU"/>
        </w:rPr>
        <w:t>дошкольной образовательной организации</w:t>
      </w:r>
      <w:r w:rsidRPr="0017382E">
        <w:rPr>
          <w:rFonts w:ascii="Times New Roman" w:hAnsi="Times New Roman"/>
          <w:sz w:val="28"/>
          <w:szCs w:val="28"/>
          <w:lang w:eastAsia="ru-RU"/>
        </w:rPr>
        <w:t>.</w:t>
      </w:r>
    </w:p>
    <w:p w:rsidR="0017382E" w:rsidRPr="0017382E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b/>
          <w:sz w:val="28"/>
          <w:szCs w:val="28"/>
          <w:lang w:eastAsia="ru-RU"/>
        </w:rPr>
        <w:t>Объект исследования</w:t>
      </w:r>
      <w:r w:rsidRPr="0017382E">
        <w:rPr>
          <w:rFonts w:ascii="Times New Roman" w:hAnsi="Times New Roman"/>
          <w:sz w:val="28"/>
          <w:szCs w:val="28"/>
          <w:lang w:eastAsia="ru-RU"/>
        </w:rPr>
        <w:t xml:space="preserve"> - профессиональное развитие педагогических работников в дошкольной образовательной организации. </w:t>
      </w:r>
    </w:p>
    <w:p w:rsidR="0017382E" w:rsidRPr="0017382E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b/>
          <w:sz w:val="28"/>
          <w:szCs w:val="28"/>
          <w:lang w:eastAsia="ru-RU"/>
        </w:rPr>
        <w:t>Предмет исследования</w:t>
      </w:r>
      <w:r w:rsidRPr="0017382E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="00C872FA" w:rsidRPr="00C872FA">
        <w:rPr>
          <w:rFonts w:ascii="Times New Roman" w:hAnsi="Times New Roman"/>
          <w:sz w:val="28"/>
          <w:szCs w:val="28"/>
          <w:lang w:eastAsia="ru-RU"/>
        </w:rPr>
        <w:t>условия, способствующие профессиональному развитию педагогических работников в дошкольной образовательной организации</w:t>
      </w:r>
      <w:r w:rsidRPr="0017382E">
        <w:rPr>
          <w:rFonts w:ascii="Times New Roman" w:hAnsi="Times New Roman"/>
          <w:sz w:val="28"/>
          <w:szCs w:val="28"/>
          <w:lang w:eastAsia="ru-RU"/>
        </w:rPr>
        <w:t>.</w:t>
      </w:r>
    </w:p>
    <w:p w:rsidR="0017382E" w:rsidRPr="0017382E" w:rsidRDefault="0017382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b/>
          <w:sz w:val="28"/>
          <w:szCs w:val="28"/>
          <w:lang w:eastAsia="ru-RU"/>
        </w:rPr>
        <w:t>Цель исследования:</w:t>
      </w:r>
      <w:r w:rsidRPr="001738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>Выявить и систематизировать услов</w:t>
      </w:r>
      <w:r w:rsidR="00C872FA">
        <w:rPr>
          <w:rFonts w:ascii="Times New Roman" w:hAnsi="Times New Roman"/>
          <w:sz w:val="28"/>
          <w:szCs w:val="28"/>
          <w:lang w:eastAsia="ru-RU"/>
        </w:rPr>
        <w:t>ия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>, способствующие профессиональному развитию педагогических работников в дошкольной образовательной организации.</w:t>
      </w:r>
    </w:p>
    <w:p w:rsidR="003E77A9" w:rsidRDefault="001F70AE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17382E" w:rsidRPr="0017382E">
        <w:rPr>
          <w:rFonts w:ascii="Times New Roman" w:hAnsi="Times New Roman"/>
          <w:b/>
          <w:sz w:val="28"/>
          <w:szCs w:val="28"/>
          <w:lang w:eastAsia="ru-RU"/>
        </w:rPr>
        <w:t>ипотеза</w:t>
      </w:r>
      <w:r w:rsidR="00F55A7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55A7A" w:rsidRPr="001F70AE">
        <w:rPr>
          <w:rFonts w:ascii="Times New Roman" w:hAnsi="Times New Roman"/>
          <w:b/>
          <w:sz w:val="28"/>
          <w:szCs w:val="28"/>
          <w:lang w:eastAsia="ru-RU"/>
        </w:rPr>
        <w:t>исследования</w:t>
      </w:r>
      <w:r w:rsidR="0017382E" w:rsidRPr="0017382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93C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>профессионально</w:t>
      </w:r>
      <w:r w:rsidR="00C872FA">
        <w:rPr>
          <w:rFonts w:ascii="Times New Roman" w:hAnsi="Times New Roman"/>
          <w:sz w:val="28"/>
          <w:szCs w:val="28"/>
          <w:lang w:eastAsia="ru-RU"/>
        </w:rPr>
        <w:t>е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 xml:space="preserve"> развити</w:t>
      </w:r>
      <w:r w:rsidR="00C872FA" w:rsidRPr="00785DE4">
        <w:rPr>
          <w:rFonts w:ascii="Times New Roman" w:hAnsi="Times New Roman"/>
          <w:sz w:val="28"/>
          <w:szCs w:val="28"/>
          <w:lang w:eastAsia="ru-RU"/>
        </w:rPr>
        <w:t>е</w:t>
      </w:r>
      <w:r w:rsidR="00C872FA" w:rsidRPr="0017382E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 в дошкольной образовательной организации может стать управляемым, эффективно развивающимся процессом, </w:t>
      </w:r>
      <w:r w:rsidR="00C872FA">
        <w:rPr>
          <w:rFonts w:ascii="Times New Roman" w:hAnsi="Times New Roman"/>
          <w:sz w:val="28"/>
          <w:szCs w:val="28"/>
          <w:lang w:eastAsia="ru-RU"/>
        </w:rPr>
        <w:t>если выявлены условия</w:t>
      </w:r>
      <w:r w:rsidR="00C872FA" w:rsidRPr="00E03EE1">
        <w:rPr>
          <w:rFonts w:ascii="Times New Roman" w:hAnsi="Times New Roman"/>
          <w:sz w:val="28"/>
          <w:szCs w:val="28"/>
          <w:lang w:eastAsia="ru-RU"/>
        </w:rPr>
        <w:t>,</w:t>
      </w:r>
      <w:r w:rsidR="00C872FA" w:rsidRPr="00785DE4">
        <w:rPr>
          <w:rFonts w:ascii="Times New Roman" w:hAnsi="Times New Roman"/>
          <w:sz w:val="28"/>
          <w:szCs w:val="28"/>
          <w:lang w:eastAsia="ru-RU"/>
        </w:rPr>
        <w:t xml:space="preserve"> способствующие профессиональному развитию педагогических работников.</w:t>
      </w:r>
    </w:p>
    <w:p w:rsidR="0017382E" w:rsidRPr="00785DE4" w:rsidRDefault="00093C24" w:rsidP="0017382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1A4F7A" w:rsidRPr="00785DE4">
        <w:rPr>
          <w:rFonts w:ascii="Times New Roman" w:hAnsi="Times New Roman"/>
          <w:b/>
          <w:sz w:val="28"/>
          <w:szCs w:val="28"/>
          <w:lang w:eastAsia="ru-RU"/>
        </w:rPr>
        <w:t xml:space="preserve"> исследования</w:t>
      </w:r>
      <w:r w:rsidR="0017382E" w:rsidRPr="00785DE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85DE4" w:rsidRDefault="0017382E" w:rsidP="0017382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DE4">
        <w:rPr>
          <w:rFonts w:ascii="Times New Roman" w:hAnsi="Times New Roman"/>
          <w:sz w:val="28"/>
          <w:szCs w:val="28"/>
          <w:lang w:eastAsia="ru-RU"/>
        </w:rPr>
        <w:t>Раскрыть поняти</w:t>
      </w:r>
      <w:r w:rsidR="00ED3DF4" w:rsidRPr="00785DE4">
        <w:rPr>
          <w:rFonts w:ascii="Times New Roman" w:hAnsi="Times New Roman"/>
          <w:sz w:val="28"/>
          <w:szCs w:val="28"/>
          <w:lang w:eastAsia="ru-RU"/>
        </w:rPr>
        <w:t>е</w:t>
      </w:r>
      <w:r w:rsidRPr="00785DE4">
        <w:rPr>
          <w:rFonts w:ascii="Times New Roman" w:hAnsi="Times New Roman"/>
          <w:sz w:val="28"/>
          <w:szCs w:val="28"/>
          <w:lang w:eastAsia="ru-RU"/>
        </w:rPr>
        <w:t xml:space="preserve"> «профессиональн</w:t>
      </w:r>
      <w:r w:rsidR="00785DE4" w:rsidRPr="00785DE4">
        <w:rPr>
          <w:rFonts w:ascii="Times New Roman" w:hAnsi="Times New Roman"/>
          <w:sz w:val="28"/>
          <w:szCs w:val="28"/>
          <w:lang w:eastAsia="ru-RU"/>
        </w:rPr>
        <w:t>ое</w:t>
      </w:r>
      <w:r w:rsidRPr="00785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DF4" w:rsidRPr="00785DE4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785DE4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17382E" w:rsidRPr="00785DE4" w:rsidRDefault="0017382E" w:rsidP="0017382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D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Выявить факторы, порождающие мотивацию педагогических работников </w:t>
      </w:r>
      <w:r w:rsidR="00785DE4" w:rsidRPr="0017382E">
        <w:rPr>
          <w:rFonts w:ascii="Times New Roman" w:hAnsi="Times New Roman"/>
          <w:sz w:val="28"/>
          <w:szCs w:val="28"/>
          <w:lang w:eastAsia="ru-RU"/>
        </w:rPr>
        <w:t>дошкольной образовательной организации</w:t>
      </w:r>
      <w:r w:rsidRPr="00785DE4">
        <w:rPr>
          <w:rFonts w:ascii="Times New Roman" w:hAnsi="Times New Roman"/>
          <w:sz w:val="28"/>
          <w:szCs w:val="28"/>
          <w:lang w:eastAsia="ru-RU"/>
        </w:rPr>
        <w:t xml:space="preserve"> в профессиональном развитии.</w:t>
      </w:r>
    </w:p>
    <w:p w:rsidR="001A4F7A" w:rsidRDefault="001A4F7A" w:rsidP="001A4F7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sz w:val="28"/>
          <w:szCs w:val="28"/>
          <w:lang w:eastAsia="ru-RU"/>
        </w:rPr>
        <w:t>Раскрыть понятия «профессиональная деятельность», «условия профессиональной деятельности».</w:t>
      </w:r>
    </w:p>
    <w:p w:rsidR="0017382E" w:rsidRPr="0017382E" w:rsidRDefault="0017382E" w:rsidP="0017382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82E">
        <w:rPr>
          <w:rFonts w:ascii="Times New Roman" w:hAnsi="Times New Roman"/>
          <w:sz w:val="28"/>
          <w:szCs w:val="28"/>
          <w:lang w:eastAsia="ru-RU"/>
        </w:rPr>
        <w:t>Выявить, проанализировать и систематизировать условия профессиональной деятельности, влияющие на профессиональное развитие педагогических работников в дошкольной образовательной организации.</w:t>
      </w:r>
    </w:p>
    <w:p w:rsidR="00F77F99" w:rsidRPr="003E77A9" w:rsidRDefault="00F77F99" w:rsidP="00F77F99">
      <w:pPr>
        <w:pStyle w:val="a7"/>
        <w:ind w:firstLine="567"/>
        <w:jc w:val="both"/>
      </w:pPr>
      <w:r w:rsidRPr="003E77A9">
        <w:rPr>
          <w:b/>
          <w:bCs/>
          <w:spacing w:val="5"/>
        </w:rPr>
        <w:t xml:space="preserve">Методологической основой </w:t>
      </w:r>
      <w:r w:rsidRPr="003E77A9">
        <w:rPr>
          <w:spacing w:val="5"/>
        </w:rPr>
        <w:t xml:space="preserve">исследования являются </w:t>
      </w:r>
      <w:r w:rsidRPr="003E77A9">
        <w:t>психолого-педагогические теории, раскрывающие сущность концептуальных подходов к проблеме профессионального развития личности, ее проф</w:t>
      </w:r>
      <w:r w:rsidR="003E77A9" w:rsidRPr="003E77A9">
        <w:t>ессиональной деятельности.</w:t>
      </w:r>
    </w:p>
    <w:p w:rsidR="00093C24" w:rsidRPr="00093C24" w:rsidRDefault="00093C24" w:rsidP="00093C2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C24">
        <w:rPr>
          <w:rFonts w:ascii="Times New Roman" w:hAnsi="Times New Roman"/>
          <w:sz w:val="28"/>
          <w:szCs w:val="28"/>
          <w:lang w:eastAsia="ru-RU"/>
        </w:rPr>
        <w:t>Теоретической основой исследования служат научные труды отечественных авторов, рассматривающих:</w:t>
      </w:r>
    </w:p>
    <w:p w:rsidR="003E77A9" w:rsidRDefault="00093C24" w:rsidP="003E77A9">
      <w:pPr>
        <w:pStyle w:val="a6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93C24">
        <w:rPr>
          <w:rFonts w:ascii="Times New Roman" w:hAnsi="Times New Roman"/>
          <w:sz w:val="28"/>
          <w:szCs w:val="28"/>
          <w:lang w:eastAsia="ru-RU"/>
        </w:rPr>
        <w:t>направления профессионального развития педагогов рассматривается следующими авторами</w:t>
      </w:r>
      <w:r w:rsidRPr="00093C24">
        <w:rPr>
          <w:rFonts w:ascii="Times New Roman" w:hAnsi="Times New Roman"/>
          <w:sz w:val="28"/>
          <w:szCs w:val="28"/>
        </w:rPr>
        <w:t xml:space="preserve"> (Э.Ф. </w:t>
      </w:r>
      <w:proofErr w:type="spellStart"/>
      <w:r w:rsidRPr="00093C24">
        <w:rPr>
          <w:rFonts w:ascii="Times New Roman" w:hAnsi="Times New Roman"/>
          <w:sz w:val="28"/>
          <w:szCs w:val="28"/>
        </w:rPr>
        <w:t>Зеер</w:t>
      </w:r>
      <w:proofErr w:type="spellEnd"/>
      <w:r w:rsidRPr="00093C24">
        <w:rPr>
          <w:rFonts w:ascii="Times New Roman" w:hAnsi="Times New Roman"/>
          <w:sz w:val="28"/>
          <w:szCs w:val="28"/>
        </w:rPr>
        <w:t>, Е.А. Климов, Т.В. Кудрявцев, А.К. Маркова, Л.М. Митина и др.);</w:t>
      </w:r>
    </w:p>
    <w:p w:rsidR="003E77A9" w:rsidRDefault="00093C24" w:rsidP="003E77A9">
      <w:pPr>
        <w:pStyle w:val="a6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77A9">
        <w:rPr>
          <w:rFonts w:ascii="Times New Roman" w:hAnsi="Times New Roman"/>
          <w:sz w:val="28"/>
          <w:szCs w:val="28"/>
        </w:rPr>
        <w:t xml:space="preserve">рефлексивные механизмы развития профессиональной позиции педагога (Б.З. Вульфов, В.Б. </w:t>
      </w:r>
      <w:proofErr w:type="spellStart"/>
      <w:r w:rsidRPr="003E77A9">
        <w:rPr>
          <w:rFonts w:ascii="Times New Roman" w:hAnsi="Times New Roman"/>
          <w:sz w:val="28"/>
          <w:szCs w:val="28"/>
        </w:rPr>
        <w:t>Гаргай</w:t>
      </w:r>
      <w:proofErr w:type="spellEnd"/>
      <w:r w:rsidRPr="003E77A9">
        <w:rPr>
          <w:rFonts w:ascii="Times New Roman" w:hAnsi="Times New Roman"/>
          <w:sz w:val="28"/>
          <w:szCs w:val="28"/>
        </w:rPr>
        <w:t xml:space="preserve">, Л.Н. Захарова, А.В. Карпов, А.В. </w:t>
      </w:r>
      <w:proofErr w:type="spellStart"/>
      <w:r w:rsidRPr="003E77A9">
        <w:rPr>
          <w:rFonts w:ascii="Times New Roman" w:hAnsi="Times New Roman"/>
          <w:sz w:val="28"/>
          <w:szCs w:val="28"/>
        </w:rPr>
        <w:t>Коржуев</w:t>
      </w:r>
      <w:proofErr w:type="spellEnd"/>
      <w:r w:rsidRPr="003E77A9">
        <w:rPr>
          <w:rFonts w:ascii="Times New Roman" w:hAnsi="Times New Roman"/>
          <w:sz w:val="28"/>
          <w:szCs w:val="28"/>
        </w:rPr>
        <w:t xml:space="preserve">, А.Я. </w:t>
      </w:r>
      <w:proofErr w:type="spellStart"/>
      <w:r w:rsidRPr="003E77A9">
        <w:rPr>
          <w:rFonts w:ascii="Times New Roman" w:hAnsi="Times New Roman"/>
          <w:sz w:val="28"/>
          <w:szCs w:val="28"/>
        </w:rPr>
        <w:t>Найн</w:t>
      </w:r>
      <w:proofErr w:type="spellEnd"/>
      <w:r w:rsidRPr="003E77A9">
        <w:rPr>
          <w:rFonts w:ascii="Times New Roman" w:hAnsi="Times New Roman"/>
          <w:sz w:val="28"/>
          <w:szCs w:val="28"/>
        </w:rPr>
        <w:t>, В.А. Попков, И.Н. Семенов, С.Ю. Степанов);</w:t>
      </w:r>
    </w:p>
    <w:p w:rsidR="003E77A9" w:rsidRDefault="00093C24" w:rsidP="003E77A9">
      <w:pPr>
        <w:pStyle w:val="a6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77A9">
        <w:rPr>
          <w:rFonts w:ascii="Times New Roman" w:hAnsi="Times New Roman"/>
          <w:sz w:val="28"/>
          <w:szCs w:val="28"/>
        </w:rPr>
        <w:t>принципы, на которые опирается психология, способствующие изучению профессионального пути личности в изменившейся социальной и трудовой реальности</w:t>
      </w:r>
      <w:r w:rsidRPr="003E77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77A9">
        <w:rPr>
          <w:rFonts w:ascii="Times New Roman" w:hAnsi="Times New Roman"/>
          <w:sz w:val="28"/>
          <w:szCs w:val="28"/>
        </w:rPr>
        <w:t>(</w:t>
      </w:r>
      <w:proofErr w:type="spellStart"/>
      <w:r w:rsidRPr="003E77A9">
        <w:rPr>
          <w:rFonts w:ascii="Times New Roman" w:hAnsi="Times New Roman"/>
          <w:sz w:val="28"/>
          <w:szCs w:val="28"/>
        </w:rPr>
        <w:t>К.А.Абульханова-Славская</w:t>
      </w:r>
      <w:proofErr w:type="spellEnd"/>
      <w:r w:rsidRPr="003E77A9">
        <w:rPr>
          <w:rFonts w:ascii="Times New Roman" w:hAnsi="Times New Roman"/>
          <w:sz w:val="28"/>
          <w:szCs w:val="28"/>
        </w:rPr>
        <w:t xml:space="preserve">, Б.Г.Ананьев, Л.И.Анцыферова, А.В. </w:t>
      </w:r>
      <w:proofErr w:type="spellStart"/>
      <w:r w:rsidRPr="003E77A9">
        <w:rPr>
          <w:rFonts w:ascii="Times New Roman" w:hAnsi="Times New Roman"/>
          <w:sz w:val="28"/>
          <w:szCs w:val="28"/>
        </w:rPr>
        <w:t>Брушлинский</w:t>
      </w:r>
      <w:proofErr w:type="spellEnd"/>
      <w:r w:rsidRPr="003E77A9">
        <w:rPr>
          <w:rFonts w:ascii="Times New Roman" w:hAnsi="Times New Roman"/>
          <w:sz w:val="28"/>
          <w:szCs w:val="28"/>
        </w:rPr>
        <w:t>, В.Н.Дружинин, А.Л. Журавлев, Б.Ф.Ломов, С.Л.Рубинштейн и др.);</w:t>
      </w:r>
    </w:p>
    <w:p w:rsidR="00F77F99" w:rsidRPr="003E77A9" w:rsidRDefault="00093C24" w:rsidP="003E77A9">
      <w:pPr>
        <w:pStyle w:val="a6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77A9">
        <w:rPr>
          <w:rFonts w:ascii="Times New Roman" w:hAnsi="Times New Roman"/>
          <w:sz w:val="28"/>
          <w:szCs w:val="28"/>
        </w:rPr>
        <w:t xml:space="preserve">профессиональную педагогическую деятельность педагогов (И.Ф. Исаев, Н.В. Кузьмина, Л.М. Митина, Н.Н. Никитина, В.А. </w:t>
      </w:r>
      <w:proofErr w:type="spellStart"/>
      <w:r w:rsidRPr="003E77A9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3E77A9">
        <w:rPr>
          <w:rFonts w:ascii="Times New Roman" w:hAnsi="Times New Roman"/>
          <w:sz w:val="28"/>
          <w:szCs w:val="28"/>
        </w:rPr>
        <w:t xml:space="preserve">, А.И. Щербаков и др.).  </w:t>
      </w:r>
    </w:p>
    <w:p w:rsidR="0017382E" w:rsidRPr="00B20773" w:rsidRDefault="00CA78F7" w:rsidP="00CA78F7">
      <w:pPr>
        <w:pStyle w:val="a7"/>
        <w:ind w:firstLine="567"/>
        <w:jc w:val="both"/>
      </w:pPr>
      <w:r>
        <w:rPr>
          <w:b/>
        </w:rPr>
        <w:lastRenderedPageBreak/>
        <w:t xml:space="preserve">Методы исследования. </w:t>
      </w:r>
      <w:r w:rsidRPr="00B20773">
        <w:t xml:space="preserve">В соответствии с логикой исследования для решения поставленных задач </w:t>
      </w:r>
      <w:r w:rsidR="008A164D" w:rsidRPr="00B20773">
        <w:t xml:space="preserve">предполагается </w:t>
      </w:r>
      <w:r w:rsidRPr="00B20773">
        <w:t>использова</w:t>
      </w:r>
      <w:r w:rsidR="008A164D" w:rsidRPr="00B20773">
        <w:t>ть</w:t>
      </w:r>
      <w:r w:rsidRPr="00B20773">
        <w:t xml:space="preserve"> комплекс взаимодополняющих методов:</w:t>
      </w:r>
      <w:r w:rsidR="008A164D" w:rsidRPr="00B20773">
        <w:t xml:space="preserve"> </w:t>
      </w:r>
    </w:p>
    <w:p w:rsidR="00C872FA" w:rsidRDefault="00F77F99" w:rsidP="00C872FA">
      <w:pPr>
        <w:pStyle w:val="a6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F572D">
        <w:rPr>
          <w:rFonts w:ascii="Times New Roman" w:hAnsi="Times New Roman"/>
          <w:sz w:val="28"/>
          <w:szCs w:val="28"/>
        </w:rPr>
        <w:t>т</w:t>
      </w:r>
      <w:r w:rsidR="0017382E" w:rsidRPr="00BF2EFA">
        <w:rPr>
          <w:rFonts w:ascii="Times New Roman" w:hAnsi="Times New Roman"/>
          <w:sz w:val="28"/>
          <w:szCs w:val="28"/>
        </w:rPr>
        <w:t>еоретически</w:t>
      </w:r>
      <w:r w:rsidR="00CA78F7" w:rsidRPr="00BF2EFA">
        <w:rPr>
          <w:rFonts w:ascii="Times New Roman" w:hAnsi="Times New Roman"/>
          <w:sz w:val="28"/>
          <w:szCs w:val="28"/>
        </w:rPr>
        <w:t>х</w:t>
      </w:r>
      <w:r w:rsidR="0017382E" w:rsidRPr="00BF2EFA">
        <w:rPr>
          <w:rFonts w:ascii="Times New Roman" w:hAnsi="Times New Roman"/>
          <w:sz w:val="28"/>
          <w:szCs w:val="28"/>
        </w:rPr>
        <w:t xml:space="preserve"> </w:t>
      </w:r>
      <w:r w:rsidR="008A164D" w:rsidRPr="00BF2EFA">
        <w:rPr>
          <w:rFonts w:ascii="Times New Roman" w:hAnsi="Times New Roman"/>
          <w:sz w:val="28"/>
          <w:szCs w:val="28"/>
        </w:rPr>
        <w:t>-</w:t>
      </w:r>
      <w:r w:rsidR="008A164D" w:rsidRPr="008A164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17382E">
        <w:rPr>
          <w:rFonts w:ascii="Times New Roman" w:hAnsi="Times New Roman"/>
          <w:sz w:val="28"/>
          <w:szCs w:val="28"/>
        </w:rPr>
        <w:t>а</w:t>
      </w:r>
      <w:r w:rsidR="00B20773">
        <w:rPr>
          <w:rFonts w:ascii="Times New Roman" w:hAnsi="Times New Roman"/>
          <w:sz w:val="28"/>
          <w:szCs w:val="28"/>
        </w:rPr>
        <w:t xml:space="preserve">нализ </w:t>
      </w:r>
      <w:r w:rsidR="0017382E" w:rsidRPr="0017382E">
        <w:rPr>
          <w:rFonts w:ascii="Times New Roman" w:hAnsi="Times New Roman"/>
          <w:sz w:val="28"/>
          <w:szCs w:val="28"/>
        </w:rPr>
        <w:t>психолого-педагогической литературы; анализ нормативно-правовых актов, регламентирующих реализац</w:t>
      </w:r>
      <w:r w:rsidR="0017382E">
        <w:rPr>
          <w:rFonts w:ascii="Times New Roman" w:hAnsi="Times New Roman"/>
          <w:sz w:val="28"/>
          <w:szCs w:val="28"/>
        </w:rPr>
        <w:t>ию образовательными организациями задач</w:t>
      </w:r>
      <w:r w:rsidR="0017382E" w:rsidRPr="0017382E">
        <w:rPr>
          <w:rFonts w:ascii="Times New Roman" w:hAnsi="Times New Roman"/>
          <w:sz w:val="28"/>
          <w:szCs w:val="28"/>
        </w:rPr>
        <w:t xml:space="preserve"> профессиональной деятельности;</w:t>
      </w:r>
    </w:p>
    <w:p w:rsidR="0017382E" w:rsidRPr="00C872FA" w:rsidRDefault="00F77F99" w:rsidP="00C872FA">
      <w:pPr>
        <w:pStyle w:val="a6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2FA">
        <w:rPr>
          <w:rFonts w:ascii="Times New Roman" w:hAnsi="Times New Roman"/>
          <w:sz w:val="28"/>
          <w:szCs w:val="28"/>
        </w:rPr>
        <w:t>э</w:t>
      </w:r>
      <w:r w:rsidR="00BF2EFA" w:rsidRPr="00C872FA">
        <w:rPr>
          <w:rFonts w:ascii="Times New Roman" w:hAnsi="Times New Roman"/>
          <w:sz w:val="28"/>
          <w:szCs w:val="28"/>
        </w:rPr>
        <w:t>мпирических</w:t>
      </w:r>
      <w:proofErr w:type="gramEnd"/>
      <w:r w:rsidR="00F76168" w:rsidRPr="00C872FA">
        <w:rPr>
          <w:rFonts w:ascii="Times New Roman" w:hAnsi="Times New Roman"/>
          <w:sz w:val="28"/>
          <w:szCs w:val="28"/>
        </w:rPr>
        <w:t xml:space="preserve">  - </w:t>
      </w:r>
      <w:r w:rsidR="0017382E" w:rsidRPr="00C872FA">
        <w:rPr>
          <w:rFonts w:ascii="Times New Roman" w:hAnsi="Times New Roman"/>
          <w:sz w:val="28"/>
          <w:szCs w:val="28"/>
        </w:rPr>
        <w:t xml:space="preserve">анкетирование, </w:t>
      </w:r>
      <w:r w:rsidR="008A164D" w:rsidRPr="00C872FA">
        <w:rPr>
          <w:rFonts w:ascii="Times New Roman" w:hAnsi="Times New Roman"/>
          <w:sz w:val="28"/>
          <w:szCs w:val="28"/>
        </w:rPr>
        <w:t>интервьюирование</w:t>
      </w:r>
      <w:r w:rsidR="0017382E" w:rsidRPr="00C872FA">
        <w:rPr>
          <w:rFonts w:ascii="Times New Roman" w:hAnsi="Times New Roman"/>
          <w:sz w:val="28"/>
          <w:szCs w:val="28"/>
        </w:rPr>
        <w:t xml:space="preserve">. </w:t>
      </w:r>
    </w:p>
    <w:p w:rsidR="008A164D" w:rsidRPr="00B20773" w:rsidRDefault="008A164D" w:rsidP="008A164D">
      <w:pPr>
        <w:pStyle w:val="a7"/>
        <w:ind w:firstLine="567"/>
        <w:jc w:val="both"/>
      </w:pPr>
      <w:r w:rsidRPr="00B20773">
        <w:t>В ходе обобщения результатов исследования предполагается использовать количественную и качественную аналитическую обработку данных, что позволит с высокой степенью достоверности судить об эффективности проведенного исследования.</w:t>
      </w:r>
    </w:p>
    <w:p w:rsidR="0017382E" w:rsidRPr="0017382E" w:rsidRDefault="0017382E" w:rsidP="0017382E">
      <w:pPr>
        <w:pStyle w:val="a6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382E">
        <w:rPr>
          <w:rFonts w:ascii="Times New Roman" w:hAnsi="Times New Roman"/>
          <w:b/>
          <w:sz w:val="28"/>
          <w:szCs w:val="28"/>
        </w:rPr>
        <w:t>Структура курсового исследования</w:t>
      </w:r>
    </w:p>
    <w:p w:rsidR="0017382E" w:rsidRPr="003C67A3" w:rsidRDefault="0017382E" w:rsidP="0017382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C872FA" w:rsidRPr="003C67A3" w:rsidRDefault="00C872FA" w:rsidP="00C872F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</w:p>
    <w:p w:rsidR="00C872FA" w:rsidRPr="004B1AE9" w:rsidRDefault="00C872FA" w:rsidP="00C872FA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624BD">
        <w:rPr>
          <w:rFonts w:ascii="Times New Roman" w:eastAsia="Times New Roman" w:hAnsi="Times New Roman"/>
          <w:b/>
          <w:sz w:val="28"/>
          <w:szCs w:val="28"/>
          <w:lang w:eastAsia="ru-RU"/>
        </w:rPr>
        <w:t>1. Профессиональное развитие педагога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7744">
        <w:rPr>
          <w:rFonts w:ascii="Times New Roman" w:eastAsia="Times New Roman" w:hAnsi="Times New Roman"/>
          <w:b/>
          <w:sz w:val="28"/>
          <w:szCs w:val="28"/>
          <w:lang w:eastAsia="ru-RU"/>
        </w:rPr>
        <w:t>как объект управления</w:t>
      </w:r>
      <w:r w:rsidRPr="004B1AE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C872FA" w:rsidRDefault="00C872FA" w:rsidP="00C872F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7E238A">
        <w:rPr>
          <w:rFonts w:ascii="Times New Roman" w:eastAsia="Times New Roman" w:hAnsi="Times New Roman"/>
          <w:sz w:val="28"/>
          <w:szCs w:val="28"/>
          <w:lang w:eastAsia="ru-RU"/>
        </w:rPr>
        <w:t>Теоретические подходы к определению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поняти</w:t>
      </w:r>
      <w:r w:rsidRPr="007E23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E238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развитие».</w:t>
      </w:r>
    </w:p>
    <w:p w:rsidR="00C872FA" w:rsidRPr="007E238A" w:rsidRDefault="00C872FA" w:rsidP="00C872F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Особенности профессионального развития педагогических работников</w:t>
      </w:r>
    </w:p>
    <w:p w:rsidR="00C872FA" w:rsidRDefault="00C872FA" w:rsidP="00C872F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 Проблемы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развития педагогических работников</w:t>
      </w:r>
    </w:p>
    <w:p w:rsidR="00C872FA" w:rsidRDefault="00C872FA" w:rsidP="00C872F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Управление профессиональным развитием педагога</w:t>
      </w:r>
    </w:p>
    <w:p w:rsidR="00C872FA" w:rsidRPr="006624BD" w:rsidRDefault="00C872FA" w:rsidP="00C872F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Условия для профессионального развития педагогических работников в дошкольной образовательной организации </w:t>
      </w:r>
    </w:p>
    <w:p w:rsidR="00C872FA" w:rsidRDefault="00C872FA" w:rsidP="00C872F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. Условия, </w:t>
      </w:r>
      <w:r w:rsidRPr="00093C24">
        <w:rPr>
          <w:rFonts w:ascii="Times New Roman" w:eastAsia="Times New Roman" w:hAnsi="Times New Roman"/>
          <w:sz w:val="28"/>
          <w:szCs w:val="28"/>
          <w:lang w:eastAsia="ru-RU"/>
        </w:rPr>
        <w:t>способствующие</w:t>
      </w:r>
      <w:r w:rsidRPr="00F77F9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определение понятия</w:t>
      </w:r>
    </w:p>
    <w:p w:rsidR="00C872FA" w:rsidRPr="003C67A3" w:rsidRDefault="00C872FA" w:rsidP="00C872F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Классификация условий, </w:t>
      </w:r>
      <w:r w:rsidRPr="00093C24">
        <w:rPr>
          <w:rFonts w:ascii="Times New Roman" w:eastAsia="Times New Roman" w:hAnsi="Times New Roman"/>
          <w:sz w:val="28"/>
          <w:szCs w:val="28"/>
          <w:lang w:eastAsia="ru-RU"/>
        </w:rPr>
        <w:t>способствующи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77F9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</w:p>
    <w:p w:rsidR="00C872FA" w:rsidRPr="003C67A3" w:rsidRDefault="00C872FA" w:rsidP="00C872F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C872FA" w:rsidRDefault="00C872FA" w:rsidP="00C872F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A3">
        <w:rPr>
          <w:rFonts w:ascii="Times New Roman" w:eastAsia="Times New Roman" w:hAnsi="Times New Roman"/>
          <w:sz w:val="28"/>
          <w:szCs w:val="28"/>
          <w:lang w:eastAsia="ru-RU"/>
        </w:rPr>
        <w:t>ЛИТЕРАТУРА</w:t>
      </w:r>
    </w:p>
    <w:p w:rsidR="00F10266" w:rsidRPr="00F10266" w:rsidRDefault="00F10266" w:rsidP="00F1026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266">
        <w:rPr>
          <w:rFonts w:ascii="Times New Roman" w:hAnsi="Times New Roman"/>
          <w:b/>
          <w:sz w:val="28"/>
          <w:szCs w:val="28"/>
        </w:rPr>
        <w:t>Тема ДИССЕРТАЦИОННОГО исследования:</w:t>
      </w:r>
    </w:p>
    <w:p w:rsidR="00F10266" w:rsidRPr="00F10266" w:rsidRDefault="00F10266" w:rsidP="00F1026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266">
        <w:rPr>
          <w:rFonts w:ascii="Times New Roman" w:hAnsi="Times New Roman"/>
          <w:b/>
          <w:sz w:val="28"/>
          <w:szCs w:val="28"/>
        </w:rPr>
        <w:t>«Управление профессиональным развитием педагогических работников в дошкольной образовательной организации»</w:t>
      </w:r>
    </w:p>
    <w:sectPr w:rsidR="00F10266" w:rsidRPr="00F10266" w:rsidSect="003E77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9D" w:rsidRDefault="006E419D" w:rsidP="0017382E">
      <w:pPr>
        <w:spacing w:after="0" w:line="240" w:lineRule="auto"/>
      </w:pPr>
      <w:r>
        <w:separator/>
      </w:r>
    </w:p>
  </w:endnote>
  <w:endnote w:type="continuationSeparator" w:id="0">
    <w:p w:rsidR="006E419D" w:rsidRDefault="006E419D" w:rsidP="0017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Italic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9D" w:rsidRDefault="006E419D" w:rsidP="0017382E">
      <w:pPr>
        <w:spacing w:after="0" w:line="240" w:lineRule="auto"/>
      </w:pPr>
      <w:r>
        <w:separator/>
      </w:r>
    </w:p>
  </w:footnote>
  <w:footnote w:type="continuationSeparator" w:id="0">
    <w:p w:rsidR="006E419D" w:rsidRDefault="006E419D" w:rsidP="0017382E">
      <w:pPr>
        <w:spacing w:after="0" w:line="240" w:lineRule="auto"/>
      </w:pPr>
      <w:r>
        <w:continuationSeparator/>
      </w:r>
    </w:p>
  </w:footnote>
  <w:footnote w:id="1">
    <w:p w:rsidR="0017382E" w:rsidRDefault="0017382E" w:rsidP="0017382E">
      <w:pPr>
        <w:pStyle w:val="a3"/>
      </w:pPr>
      <w:r>
        <w:rPr>
          <w:rStyle w:val="a5"/>
        </w:rPr>
        <w:footnoteRef/>
      </w:r>
      <w:r w:rsidR="00FE2495">
        <w:t xml:space="preserve"> Митина Л.М. Психология труда и профессионального развития учителя: М.: 2004</w:t>
      </w:r>
    </w:p>
  </w:footnote>
  <w:footnote w:id="2">
    <w:p w:rsidR="0017382E" w:rsidRDefault="0017382E" w:rsidP="0017382E">
      <w:pPr>
        <w:pStyle w:val="a3"/>
      </w:pPr>
      <w:r>
        <w:rPr>
          <w:rStyle w:val="a5"/>
        </w:rPr>
        <w:footnoteRef/>
      </w:r>
      <w:r>
        <w:t xml:space="preserve"> </w:t>
      </w:r>
      <w:r w:rsidR="00FE2495">
        <w:t xml:space="preserve">Синельникова О. Н. </w:t>
      </w:r>
      <w:r w:rsidR="00FE2495" w:rsidRPr="00FE2495">
        <w:t>Программа профессионального развития педагога</w:t>
      </w:r>
      <w:r w:rsidR="00FE2495">
        <w:t>.</w:t>
      </w:r>
      <w:r w:rsidR="00FE2495" w:rsidRPr="00FE2495">
        <w:t xml:space="preserve"> </w:t>
      </w:r>
      <w:r w:rsidR="00FE2495">
        <w:t xml:space="preserve">Интернет источник </w:t>
      </w:r>
      <w:r>
        <w:t>http://www.prodlenka.org/opyt-i-problemy-publikatcii/programma-professionalnogo-razvitiia-pedagoga.html</w:t>
      </w:r>
    </w:p>
  </w:footnote>
  <w:footnote w:id="3">
    <w:p w:rsidR="0017382E" w:rsidRDefault="0017382E" w:rsidP="0017382E">
      <w:pPr>
        <w:pStyle w:val="a3"/>
      </w:pPr>
      <w:r>
        <w:rPr>
          <w:rStyle w:val="a5"/>
        </w:rPr>
        <w:footnoteRef/>
      </w:r>
      <w:r>
        <w:t xml:space="preserve"> Кускова И</w:t>
      </w:r>
      <w:r w:rsidR="00FE2495">
        <w:t xml:space="preserve">.Н. </w:t>
      </w:r>
      <w:r w:rsidR="00F475AF" w:rsidRPr="00F475AF">
        <w:t>Педагогическая</w:t>
      </w:r>
      <w:r w:rsidR="00FE2495" w:rsidRPr="00F475AF">
        <w:t xml:space="preserve"> техника и </w:t>
      </w:r>
      <w:r w:rsidR="00F475AF" w:rsidRPr="00F475AF">
        <w:t>педагогическое</w:t>
      </w:r>
      <w:r w:rsidR="00FE2495" w:rsidRPr="00F475AF">
        <w:t xml:space="preserve"> мастерство как </w:t>
      </w:r>
      <w:proofErr w:type="gramStart"/>
      <w:r w:rsidR="00FE2495" w:rsidRPr="00F475AF">
        <w:t>базовый</w:t>
      </w:r>
      <w:proofErr w:type="gramEnd"/>
      <w:r w:rsidR="00FE2495" w:rsidRPr="00F475AF">
        <w:t xml:space="preserve"> уровни профессионального развития педагога. Интернет источник: http://festival</w:t>
      </w:r>
      <w:r w:rsidR="00FE2495" w:rsidRPr="00FE2495">
        <w:t>.1september.ru/articles/508680/</w:t>
      </w:r>
    </w:p>
  </w:footnote>
  <w:footnote w:id="4">
    <w:p w:rsidR="0017382E" w:rsidRDefault="0017382E" w:rsidP="0017382E">
      <w:pPr>
        <w:pStyle w:val="a3"/>
      </w:pPr>
      <w:r>
        <w:rPr>
          <w:rStyle w:val="a5"/>
        </w:rPr>
        <w:footnoteRef/>
      </w:r>
      <w:r>
        <w:t xml:space="preserve"> </w:t>
      </w:r>
      <w:r w:rsidR="00FE2495" w:rsidRPr="00FE2495">
        <w:t>Захарова Е. А. Требования к профессиональному развитию педагогов в условиях последипломного образования [Текст] / Е. А. Захарова // Молодой ученый. — 2011. — №3. Т.2. — С. 115-117.</w:t>
      </w:r>
    </w:p>
  </w:footnote>
  <w:footnote w:id="5">
    <w:p w:rsidR="00F10266" w:rsidRDefault="00F10266" w:rsidP="00F10266">
      <w:pPr>
        <w:pStyle w:val="a3"/>
      </w:pPr>
      <w:r>
        <w:rPr>
          <w:rStyle w:val="a5"/>
        </w:rPr>
        <w:footnoteRef/>
      </w:r>
      <w:r w:rsidR="000915EB">
        <w:t xml:space="preserve"> </w:t>
      </w:r>
      <w:proofErr w:type="spellStart"/>
      <w:r w:rsidR="000915EB">
        <w:t>Зеер</w:t>
      </w:r>
      <w:proofErr w:type="spellEnd"/>
      <w:r w:rsidR="000915EB">
        <w:t xml:space="preserve"> Э.Ф. Психология профессионального развития. М.: - 2006.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6AD"/>
    <w:multiLevelType w:val="hybridMultilevel"/>
    <w:tmpl w:val="C5D4D1C4"/>
    <w:lvl w:ilvl="0" w:tplc="D88E6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51A17"/>
    <w:multiLevelType w:val="hybridMultilevel"/>
    <w:tmpl w:val="5442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0674"/>
    <w:multiLevelType w:val="hybridMultilevel"/>
    <w:tmpl w:val="6D421E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6F3DE8"/>
    <w:multiLevelType w:val="hybridMultilevel"/>
    <w:tmpl w:val="55A28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F94DAB"/>
    <w:multiLevelType w:val="hybridMultilevel"/>
    <w:tmpl w:val="A4665F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BA32AD6"/>
    <w:multiLevelType w:val="hybridMultilevel"/>
    <w:tmpl w:val="7562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3000B"/>
    <w:multiLevelType w:val="hybridMultilevel"/>
    <w:tmpl w:val="AADE8E5C"/>
    <w:lvl w:ilvl="0" w:tplc="47DAC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F680A"/>
    <w:multiLevelType w:val="hybridMultilevel"/>
    <w:tmpl w:val="6CDA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411E2"/>
    <w:multiLevelType w:val="hybridMultilevel"/>
    <w:tmpl w:val="8E6A0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B4B03"/>
    <w:multiLevelType w:val="multilevel"/>
    <w:tmpl w:val="040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82E"/>
    <w:rsid w:val="00014414"/>
    <w:rsid w:val="00062747"/>
    <w:rsid w:val="000915EB"/>
    <w:rsid w:val="00093C24"/>
    <w:rsid w:val="000A340A"/>
    <w:rsid w:val="000C3C2C"/>
    <w:rsid w:val="000E352A"/>
    <w:rsid w:val="000E4CBA"/>
    <w:rsid w:val="00112C27"/>
    <w:rsid w:val="00113573"/>
    <w:rsid w:val="00132A76"/>
    <w:rsid w:val="00146226"/>
    <w:rsid w:val="001547E4"/>
    <w:rsid w:val="00157E7A"/>
    <w:rsid w:val="00171E9B"/>
    <w:rsid w:val="0017382E"/>
    <w:rsid w:val="001A4F7A"/>
    <w:rsid w:val="001F572D"/>
    <w:rsid w:val="001F5C3F"/>
    <w:rsid w:val="001F70AE"/>
    <w:rsid w:val="00225391"/>
    <w:rsid w:val="00254852"/>
    <w:rsid w:val="00266511"/>
    <w:rsid w:val="002B62EB"/>
    <w:rsid w:val="002E7049"/>
    <w:rsid w:val="0030325E"/>
    <w:rsid w:val="00314897"/>
    <w:rsid w:val="0036777D"/>
    <w:rsid w:val="003914B7"/>
    <w:rsid w:val="003C4D93"/>
    <w:rsid w:val="003C67A3"/>
    <w:rsid w:val="003D1E7D"/>
    <w:rsid w:val="003E77A9"/>
    <w:rsid w:val="004146D6"/>
    <w:rsid w:val="00426CE7"/>
    <w:rsid w:val="00487D5B"/>
    <w:rsid w:val="004A22CB"/>
    <w:rsid w:val="004B4D03"/>
    <w:rsid w:val="004B5E71"/>
    <w:rsid w:val="004D38B3"/>
    <w:rsid w:val="004E25DE"/>
    <w:rsid w:val="005433AA"/>
    <w:rsid w:val="006C4802"/>
    <w:rsid w:val="006D2B97"/>
    <w:rsid w:val="006E419D"/>
    <w:rsid w:val="006F432E"/>
    <w:rsid w:val="00702E7C"/>
    <w:rsid w:val="0075181A"/>
    <w:rsid w:val="00757408"/>
    <w:rsid w:val="00760C50"/>
    <w:rsid w:val="00782095"/>
    <w:rsid w:val="00782298"/>
    <w:rsid w:val="00785DE4"/>
    <w:rsid w:val="007E238A"/>
    <w:rsid w:val="008049F2"/>
    <w:rsid w:val="0080551D"/>
    <w:rsid w:val="0084675E"/>
    <w:rsid w:val="008711F6"/>
    <w:rsid w:val="008A164D"/>
    <w:rsid w:val="008B19F5"/>
    <w:rsid w:val="00954A63"/>
    <w:rsid w:val="009D629A"/>
    <w:rsid w:val="009E156E"/>
    <w:rsid w:val="00A31E31"/>
    <w:rsid w:val="00A9135E"/>
    <w:rsid w:val="00AF2E98"/>
    <w:rsid w:val="00B20773"/>
    <w:rsid w:val="00B32460"/>
    <w:rsid w:val="00B34348"/>
    <w:rsid w:val="00BC46AB"/>
    <w:rsid w:val="00BF2EFA"/>
    <w:rsid w:val="00C24909"/>
    <w:rsid w:val="00C25AC4"/>
    <w:rsid w:val="00C26754"/>
    <w:rsid w:val="00C471EC"/>
    <w:rsid w:val="00C60048"/>
    <w:rsid w:val="00C872FA"/>
    <w:rsid w:val="00CA78F7"/>
    <w:rsid w:val="00CB35E1"/>
    <w:rsid w:val="00CF49F0"/>
    <w:rsid w:val="00CF4C88"/>
    <w:rsid w:val="00D04ADC"/>
    <w:rsid w:val="00D26C03"/>
    <w:rsid w:val="00DC23F3"/>
    <w:rsid w:val="00DE063C"/>
    <w:rsid w:val="00DF2F35"/>
    <w:rsid w:val="00E426B5"/>
    <w:rsid w:val="00E60A08"/>
    <w:rsid w:val="00E8217B"/>
    <w:rsid w:val="00E95FC1"/>
    <w:rsid w:val="00E97114"/>
    <w:rsid w:val="00ED3DF4"/>
    <w:rsid w:val="00F10266"/>
    <w:rsid w:val="00F217D8"/>
    <w:rsid w:val="00F33C5D"/>
    <w:rsid w:val="00F475AF"/>
    <w:rsid w:val="00F55A7A"/>
    <w:rsid w:val="00F76168"/>
    <w:rsid w:val="00F77F99"/>
    <w:rsid w:val="00F945A0"/>
    <w:rsid w:val="00FA7AE2"/>
    <w:rsid w:val="00FB3AB0"/>
    <w:rsid w:val="00FC6937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38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382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382E"/>
    <w:rPr>
      <w:vertAlign w:val="superscript"/>
    </w:rPr>
  </w:style>
  <w:style w:type="paragraph" w:styleId="a6">
    <w:name w:val="No Spacing"/>
    <w:uiPriority w:val="1"/>
    <w:qFormat/>
    <w:rsid w:val="001738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CA78F7"/>
    <w:pPr>
      <w:autoSpaceDE w:val="0"/>
      <w:autoSpaceDN w:val="0"/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CA78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 Знак"/>
    <w:basedOn w:val="a"/>
    <w:rsid w:val="00F77F99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38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382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382E"/>
    <w:rPr>
      <w:vertAlign w:val="superscript"/>
    </w:rPr>
  </w:style>
  <w:style w:type="paragraph" w:styleId="a6">
    <w:name w:val="No Spacing"/>
    <w:uiPriority w:val="1"/>
    <w:qFormat/>
    <w:rsid w:val="001738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CA78F7"/>
    <w:pPr>
      <w:autoSpaceDE w:val="0"/>
      <w:autoSpaceDN w:val="0"/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CA78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 Знак"/>
    <w:basedOn w:val="a"/>
    <w:rsid w:val="00F77F99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E6C9-E54D-47E7-A7BF-35B6D4DE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dcterms:created xsi:type="dcterms:W3CDTF">2013-05-16T09:19:00Z</dcterms:created>
  <dcterms:modified xsi:type="dcterms:W3CDTF">2013-05-28T18:12:00Z</dcterms:modified>
</cp:coreProperties>
</file>